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724CF4" w:rsidRDefault="00724CF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E36F12" w:rsidRPr="00724CF4">
        <w:rPr>
          <w:b/>
          <w:sz w:val="22"/>
          <w:szCs w:val="22"/>
        </w:rPr>
        <w:t xml:space="preserve"> BOSNA I HERCEGOVINA                    </w:t>
      </w:r>
      <w:r w:rsidR="00E36F12" w:rsidRPr="00724CF4">
        <w:rPr>
          <w:b/>
          <w:sz w:val="22"/>
          <w:szCs w:val="22"/>
          <w:lang w:val="sr-Cyrl-CS"/>
        </w:rPr>
        <w:t xml:space="preserve">         </w:t>
      </w:r>
      <w:r w:rsidR="00E36F12" w:rsidRPr="00724CF4">
        <w:rPr>
          <w:b/>
          <w:sz w:val="22"/>
          <w:szCs w:val="22"/>
        </w:rPr>
        <w:t>PARLAMENT FEDERACIJE</w:t>
      </w:r>
    </w:p>
    <w:p w:rsidR="00E36F12" w:rsidRPr="00724CF4" w:rsidRDefault="00E36F12">
      <w:pPr>
        <w:rPr>
          <w:b/>
          <w:sz w:val="22"/>
          <w:szCs w:val="22"/>
        </w:rPr>
      </w:pPr>
      <w:r w:rsidRPr="00724CF4">
        <w:rPr>
          <w:b/>
          <w:sz w:val="22"/>
          <w:szCs w:val="22"/>
        </w:rPr>
        <w:t xml:space="preserve">FEDERACIJA BOSNE I HERCEGOVINE     PREDSTAVNIČKI-ZASTUPNIČKI DOM            </w:t>
      </w:r>
    </w:p>
    <w:p w:rsidR="00E36F12" w:rsidRPr="00724CF4" w:rsidRDefault="00E36F12">
      <w:pPr>
        <w:jc w:val="center"/>
        <w:rPr>
          <w:b/>
          <w:sz w:val="22"/>
          <w:szCs w:val="22"/>
          <w:lang w:val="hr-HR"/>
        </w:rPr>
      </w:pPr>
      <w:r w:rsidRPr="00724CF4">
        <w:rPr>
          <w:b/>
          <w:sz w:val="22"/>
          <w:szCs w:val="22"/>
        </w:rPr>
        <w:t>Ustavna komisija</w:t>
      </w:r>
    </w:p>
    <w:p w:rsidR="00E36F12" w:rsidRPr="00724CF4" w:rsidRDefault="009B1D52">
      <w:pPr>
        <w:jc w:val="both"/>
        <w:rPr>
          <w:sz w:val="22"/>
          <w:szCs w:val="22"/>
          <w:lang w:val="bs-Latn-BA"/>
        </w:rPr>
      </w:pPr>
      <w:r w:rsidRPr="00724CF4">
        <w:rPr>
          <w:sz w:val="22"/>
          <w:szCs w:val="22"/>
          <w:lang w:val="hr-HR"/>
        </w:rPr>
        <w:t xml:space="preserve">Broj: </w:t>
      </w:r>
      <w:r w:rsidR="00DF5618">
        <w:rPr>
          <w:sz w:val="22"/>
          <w:szCs w:val="22"/>
          <w:lang w:val="hr-HR"/>
        </w:rPr>
        <w:t>01/1-02-510</w:t>
      </w:r>
      <w:r w:rsidR="00F44C9E">
        <w:rPr>
          <w:sz w:val="22"/>
          <w:szCs w:val="22"/>
          <w:lang w:val="hr-HR"/>
        </w:rPr>
        <w:t>/11</w:t>
      </w:r>
    </w:p>
    <w:p w:rsidR="00E36F12" w:rsidRPr="00724CF4" w:rsidRDefault="00ED18E3">
      <w:pPr>
        <w:jc w:val="both"/>
        <w:rPr>
          <w:sz w:val="22"/>
          <w:szCs w:val="22"/>
          <w:lang w:val="hr-HR"/>
        </w:rPr>
      </w:pPr>
      <w:r w:rsidRPr="00724CF4">
        <w:rPr>
          <w:sz w:val="22"/>
          <w:szCs w:val="22"/>
          <w:lang w:val="hr-HR"/>
        </w:rPr>
        <w:t xml:space="preserve">Sarajevo, </w:t>
      </w:r>
      <w:r w:rsidR="00A15BA1">
        <w:rPr>
          <w:sz w:val="22"/>
          <w:szCs w:val="22"/>
          <w:lang w:val="hr-HR"/>
        </w:rPr>
        <w:t>18.05</w:t>
      </w:r>
      <w:r w:rsidR="00F44C9E">
        <w:rPr>
          <w:sz w:val="22"/>
          <w:szCs w:val="22"/>
          <w:lang w:val="hr-HR"/>
        </w:rPr>
        <w:t>.2011.</w:t>
      </w:r>
    </w:p>
    <w:p w:rsidR="00E36F12" w:rsidRPr="00724CF4" w:rsidRDefault="00E36F12">
      <w:pPr>
        <w:jc w:val="both"/>
        <w:rPr>
          <w:sz w:val="22"/>
          <w:szCs w:val="22"/>
          <w:lang w:val="hr-HR"/>
        </w:rPr>
      </w:pPr>
    </w:p>
    <w:p w:rsidR="00E36F12" w:rsidRPr="00724CF4" w:rsidRDefault="00E36F12">
      <w:pPr>
        <w:jc w:val="both"/>
        <w:rPr>
          <w:sz w:val="22"/>
          <w:szCs w:val="22"/>
          <w:lang w:val="hr-HR"/>
        </w:rPr>
      </w:pPr>
    </w:p>
    <w:p w:rsidR="0055127E" w:rsidRDefault="0055127E">
      <w:pPr>
        <w:jc w:val="both"/>
        <w:rPr>
          <w:sz w:val="22"/>
          <w:szCs w:val="22"/>
          <w:lang w:val="hr-HR"/>
        </w:rPr>
      </w:pPr>
    </w:p>
    <w:p w:rsidR="0055127E" w:rsidRPr="00724CF4" w:rsidRDefault="0055127E">
      <w:pPr>
        <w:jc w:val="both"/>
        <w:rPr>
          <w:sz w:val="22"/>
          <w:szCs w:val="22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ČLANU USTAVNE KOMISIJE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PREDSTAVNIČKOG DOMA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PARLAMENTA FEDERACIJE BiH</w:t>
      </w:r>
    </w:p>
    <w:p w:rsidR="00E36F12" w:rsidRPr="0055127E" w:rsidRDefault="00E36F12">
      <w:pPr>
        <w:jc w:val="both"/>
        <w:rPr>
          <w:sz w:val="24"/>
          <w:szCs w:val="24"/>
          <w:lang w:val="bs-Latn-BA"/>
        </w:rPr>
      </w:pPr>
    </w:p>
    <w:p w:rsidR="0055127E" w:rsidRPr="0055127E" w:rsidRDefault="0055127E">
      <w:pPr>
        <w:jc w:val="both"/>
        <w:rPr>
          <w:sz w:val="24"/>
          <w:szCs w:val="24"/>
          <w:lang w:val="bs-Latn-BA"/>
        </w:rPr>
      </w:pPr>
    </w:p>
    <w:p w:rsidR="0055127E" w:rsidRPr="0055127E" w:rsidRDefault="0055127E">
      <w:pPr>
        <w:jc w:val="both"/>
        <w:rPr>
          <w:sz w:val="24"/>
          <w:szCs w:val="24"/>
          <w:lang w:val="bs-Latn-BA"/>
        </w:rPr>
      </w:pPr>
    </w:p>
    <w:p w:rsidR="00E36F12" w:rsidRPr="0055127E" w:rsidRDefault="00E36F12">
      <w:pPr>
        <w:jc w:val="both"/>
        <w:rPr>
          <w:b/>
          <w:sz w:val="24"/>
          <w:szCs w:val="24"/>
          <w:lang w:val="sr-Cyrl-CS"/>
        </w:rPr>
      </w:pPr>
      <w:r w:rsidRPr="0055127E">
        <w:rPr>
          <w:sz w:val="24"/>
          <w:szCs w:val="24"/>
          <w:lang w:val="sr-Cyrl-CS"/>
        </w:rPr>
        <w:tab/>
      </w:r>
      <w:r w:rsidRPr="0055127E">
        <w:rPr>
          <w:sz w:val="24"/>
          <w:szCs w:val="24"/>
        </w:rPr>
        <w:t>Na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osnovu</w:t>
      </w:r>
      <w:r w:rsidRPr="0055127E">
        <w:rPr>
          <w:sz w:val="24"/>
          <w:szCs w:val="24"/>
          <w:lang w:val="sr-Cyrl-CS"/>
        </w:rPr>
        <w:t xml:space="preserve"> č</w:t>
      </w:r>
      <w:r w:rsidR="004618A2">
        <w:rPr>
          <w:sz w:val="24"/>
          <w:szCs w:val="24"/>
        </w:rPr>
        <w:t xml:space="preserve">l. 46. i </w:t>
      </w:r>
      <w:r w:rsidR="006216B5" w:rsidRPr="0055127E">
        <w:rPr>
          <w:sz w:val="24"/>
          <w:szCs w:val="24"/>
          <w:lang w:val="sr-Cyrl-CS"/>
        </w:rPr>
        <w:t xml:space="preserve">57. </w:t>
      </w:r>
      <w:r w:rsidRPr="0055127E">
        <w:rPr>
          <w:sz w:val="24"/>
          <w:szCs w:val="24"/>
        </w:rPr>
        <w:t>Poslovnika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Predstavni</w:t>
      </w:r>
      <w:r w:rsidRPr="0055127E">
        <w:rPr>
          <w:sz w:val="24"/>
          <w:szCs w:val="24"/>
          <w:lang w:val="sr-Cyrl-CS"/>
        </w:rPr>
        <w:t>č</w:t>
      </w:r>
      <w:r w:rsidRPr="0055127E">
        <w:rPr>
          <w:sz w:val="24"/>
          <w:szCs w:val="24"/>
        </w:rPr>
        <w:t>kog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sr-Cyrl-CS"/>
        </w:rPr>
        <w:t xml:space="preserve"> </w:t>
      </w:r>
      <w:r w:rsidR="00AE770D" w:rsidRPr="0055127E">
        <w:rPr>
          <w:sz w:val="24"/>
          <w:szCs w:val="24"/>
          <w:lang w:val="sr-Cyrl-CS"/>
        </w:rPr>
        <w:t>(“</w:t>
      </w:r>
      <w:r w:rsidR="00AE770D" w:rsidRPr="0055127E">
        <w:rPr>
          <w:sz w:val="24"/>
          <w:szCs w:val="24"/>
        </w:rPr>
        <w:t>Slu</w:t>
      </w:r>
      <w:r w:rsidR="00AE770D" w:rsidRPr="0055127E">
        <w:rPr>
          <w:sz w:val="24"/>
          <w:szCs w:val="24"/>
          <w:lang w:val="sr-Cyrl-CS"/>
        </w:rPr>
        <w:t>ž</w:t>
      </w:r>
      <w:r w:rsidR="006216B5" w:rsidRPr="0055127E">
        <w:rPr>
          <w:sz w:val="24"/>
          <w:szCs w:val="24"/>
        </w:rPr>
        <w:t>bene</w:t>
      </w:r>
      <w:r w:rsidR="006216B5" w:rsidRPr="0055127E">
        <w:rPr>
          <w:sz w:val="24"/>
          <w:szCs w:val="24"/>
          <w:lang w:val="sr-Cyrl-CS"/>
        </w:rPr>
        <w:t xml:space="preserve"> </w:t>
      </w:r>
      <w:r w:rsidR="006216B5" w:rsidRPr="0055127E">
        <w:rPr>
          <w:sz w:val="24"/>
          <w:szCs w:val="24"/>
        </w:rPr>
        <w:t>novine</w:t>
      </w:r>
      <w:r w:rsidR="006216B5" w:rsidRPr="0055127E">
        <w:rPr>
          <w:sz w:val="24"/>
          <w:szCs w:val="24"/>
          <w:lang w:val="sr-Cyrl-CS"/>
        </w:rPr>
        <w:t xml:space="preserve"> </w:t>
      </w:r>
      <w:r w:rsidR="006216B5" w:rsidRPr="0055127E">
        <w:rPr>
          <w:sz w:val="24"/>
          <w:szCs w:val="24"/>
        </w:rPr>
        <w:t>F</w:t>
      </w:r>
      <w:r w:rsidR="0072043C" w:rsidRPr="0055127E">
        <w:rPr>
          <w:sz w:val="24"/>
          <w:szCs w:val="24"/>
        </w:rPr>
        <w:t>B</w:t>
      </w:r>
      <w:r w:rsidR="006216B5" w:rsidRPr="0055127E">
        <w:rPr>
          <w:sz w:val="24"/>
          <w:szCs w:val="24"/>
        </w:rPr>
        <w:t>iH</w:t>
      </w:r>
      <w:r w:rsidR="006216B5" w:rsidRPr="0055127E">
        <w:rPr>
          <w:sz w:val="24"/>
          <w:szCs w:val="24"/>
          <w:lang w:val="sr-Cyrl-CS"/>
        </w:rPr>
        <w:t xml:space="preserve">” </w:t>
      </w:r>
      <w:r w:rsidR="006216B5" w:rsidRPr="0055127E">
        <w:rPr>
          <w:sz w:val="24"/>
          <w:szCs w:val="24"/>
        </w:rPr>
        <w:t>broj</w:t>
      </w:r>
      <w:r w:rsidR="006216B5" w:rsidRPr="0055127E">
        <w:rPr>
          <w:sz w:val="24"/>
          <w:szCs w:val="24"/>
          <w:lang w:val="sr-Cyrl-CS"/>
        </w:rPr>
        <w:t xml:space="preserve"> 69/07), </w:t>
      </w:r>
      <w:r w:rsidR="00F859DD" w:rsidRPr="0055127E">
        <w:rPr>
          <w:b/>
          <w:sz w:val="24"/>
          <w:szCs w:val="24"/>
        </w:rPr>
        <w:t>sazivam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A15BA1">
        <w:rPr>
          <w:b/>
          <w:sz w:val="24"/>
          <w:szCs w:val="24"/>
          <w:lang w:val="bs-Latn-BA"/>
        </w:rPr>
        <w:t>2</w:t>
      </w:r>
      <w:r w:rsidR="00F44C9E">
        <w:rPr>
          <w:b/>
          <w:sz w:val="24"/>
          <w:szCs w:val="24"/>
          <w:lang w:val="bs-Latn-BA"/>
        </w:rPr>
        <w:t>.</w:t>
      </w:r>
      <w:r w:rsidRPr="0055127E">
        <w:rPr>
          <w:b/>
          <w:sz w:val="24"/>
          <w:szCs w:val="24"/>
          <w:lang w:val="sr-Cyrl-CS"/>
        </w:rPr>
        <w:t xml:space="preserve"> </w:t>
      </w:r>
      <w:r w:rsidR="00AC6F6E">
        <w:rPr>
          <w:b/>
          <w:sz w:val="24"/>
          <w:szCs w:val="24"/>
          <w:lang w:val="bs-Latn-BA"/>
        </w:rPr>
        <w:t xml:space="preserve">sjednicu </w:t>
      </w:r>
      <w:r w:rsidRPr="0055127E">
        <w:rPr>
          <w:b/>
          <w:sz w:val="24"/>
          <w:szCs w:val="24"/>
        </w:rPr>
        <w:t>Ustavne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komisije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Predstavni</w:t>
      </w:r>
      <w:r w:rsidRPr="0055127E">
        <w:rPr>
          <w:sz w:val="24"/>
          <w:szCs w:val="24"/>
          <w:lang w:val="sr-Cyrl-CS"/>
        </w:rPr>
        <w:t>č</w:t>
      </w:r>
      <w:r w:rsidRPr="0055127E">
        <w:rPr>
          <w:sz w:val="24"/>
          <w:szCs w:val="24"/>
        </w:rPr>
        <w:t>kog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za</w:t>
      </w:r>
      <w:r w:rsidR="00303AC6" w:rsidRPr="0055127E">
        <w:rPr>
          <w:sz w:val="24"/>
          <w:szCs w:val="24"/>
        </w:rPr>
        <w:t xml:space="preserve"> </w:t>
      </w:r>
      <w:r w:rsidR="00A15BA1">
        <w:rPr>
          <w:b/>
          <w:sz w:val="24"/>
          <w:szCs w:val="24"/>
        </w:rPr>
        <w:t>ponedjeljak 30</w:t>
      </w:r>
      <w:r w:rsidR="00F44C9E">
        <w:rPr>
          <w:b/>
          <w:sz w:val="24"/>
          <w:szCs w:val="24"/>
          <w:lang w:val="bs-Latn-BA"/>
        </w:rPr>
        <w:t>.0</w:t>
      </w:r>
      <w:r w:rsidR="00A15BA1">
        <w:rPr>
          <w:b/>
          <w:sz w:val="24"/>
          <w:szCs w:val="24"/>
          <w:lang w:val="bs-Latn-BA"/>
        </w:rPr>
        <w:t>5</w:t>
      </w:r>
      <w:r w:rsidR="00F44C9E">
        <w:rPr>
          <w:b/>
          <w:sz w:val="24"/>
          <w:szCs w:val="24"/>
          <w:lang w:val="bs-Latn-BA"/>
        </w:rPr>
        <w:t>.2011. godine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859DD" w:rsidRPr="0055127E">
        <w:rPr>
          <w:b/>
          <w:sz w:val="24"/>
          <w:szCs w:val="24"/>
        </w:rPr>
        <w:t>sa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859DD" w:rsidRPr="0055127E">
        <w:rPr>
          <w:b/>
          <w:sz w:val="24"/>
          <w:szCs w:val="24"/>
        </w:rPr>
        <w:t>po</w:t>
      </w:r>
      <w:r w:rsidR="00F859DD" w:rsidRPr="0055127E">
        <w:rPr>
          <w:b/>
          <w:sz w:val="24"/>
          <w:szCs w:val="24"/>
          <w:lang w:val="sr-Cyrl-CS"/>
        </w:rPr>
        <w:t>č</w:t>
      </w:r>
      <w:r w:rsidR="00F859DD" w:rsidRPr="0055127E">
        <w:rPr>
          <w:b/>
          <w:sz w:val="24"/>
          <w:szCs w:val="24"/>
        </w:rPr>
        <w:t>etkom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859DD" w:rsidRPr="0055127E">
        <w:rPr>
          <w:b/>
          <w:sz w:val="24"/>
          <w:szCs w:val="24"/>
        </w:rPr>
        <w:t>u</w:t>
      </w:r>
      <w:r w:rsidR="00F859DD" w:rsidRPr="0055127E">
        <w:rPr>
          <w:b/>
          <w:sz w:val="24"/>
          <w:szCs w:val="24"/>
          <w:lang w:val="sr-Cyrl-CS"/>
        </w:rPr>
        <w:t xml:space="preserve"> </w:t>
      </w:r>
      <w:r w:rsidR="00F44C9E">
        <w:rPr>
          <w:b/>
          <w:sz w:val="24"/>
          <w:szCs w:val="24"/>
          <w:lang w:val="hr-BA"/>
        </w:rPr>
        <w:t>1</w:t>
      </w:r>
      <w:r w:rsidR="00A15BA1">
        <w:rPr>
          <w:b/>
          <w:sz w:val="24"/>
          <w:szCs w:val="24"/>
          <w:lang w:val="hr-BA"/>
        </w:rPr>
        <w:t>2</w:t>
      </w:r>
      <w:r w:rsidR="00F44C9E">
        <w:rPr>
          <w:b/>
          <w:sz w:val="24"/>
          <w:szCs w:val="24"/>
          <w:lang w:val="hr-BA"/>
        </w:rPr>
        <w:t xml:space="preserve">,00 </w:t>
      </w:r>
      <w:r w:rsidRPr="0055127E">
        <w:rPr>
          <w:b/>
          <w:sz w:val="24"/>
          <w:szCs w:val="24"/>
        </w:rPr>
        <w:t>sati</w:t>
      </w:r>
      <w:r w:rsidRPr="0055127E">
        <w:rPr>
          <w:b/>
          <w:sz w:val="24"/>
          <w:szCs w:val="24"/>
          <w:lang w:val="sr-Cyrl-CS"/>
        </w:rPr>
        <w:t>.</w:t>
      </w:r>
    </w:p>
    <w:p w:rsidR="00E36F12" w:rsidRPr="0055127E" w:rsidRDefault="00E36F12">
      <w:pPr>
        <w:jc w:val="both"/>
        <w:rPr>
          <w:sz w:val="24"/>
          <w:szCs w:val="24"/>
        </w:rPr>
      </w:pPr>
      <w:r w:rsidRPr="0055127E">
        <w:rPr>
          <w:sz w:val="24"/>
          <w:szCs w:val="24"/>
          <w:lang w:val="hr-HR"/>
        </w:rPr>
        <w:tab/>
      </w:r>
      <w:r w:rsidRPr="0055127E">
        <w:rPr>
          <w:sz w:val="24"/>
          <w:szCs w:val="24"/>
        </w:rPr>
        <w:t>Sjednica</w:t>
      </w:r>
      <w:r w:rsidRPr="0055127E">
        <w:rPr>
          <w:sz w:val="24"/>
          <w:szCs w:val="24"/>
          <w:lang w:val="hr-HR"/>
        </w:rPr>
        <w:t xml:space="preserve"> ć</w:t>
      </w:r>
      <w:r w:rsidRPr="0055127E">
        <w:rPr>
          <w:sz w:val="24"/>
          <w:szCs w:val="24"/>
        </w:rPr>
        <w:t>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se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odr</w:t>
      </w:r>
      <w:r w:rsidRPr="0055127E">
        <w:rPr>
          <w:sz w:val="24"/>
          <w:szCs w:val="24"/>
          <w:lang w:val="hr-HR"/>
        </w:rPr>
        <w:t>ž</w:t>
      </w:r>
      <w:r w:rsidRPr="0055127E">
        <w:rPr>
          <w:sz w:val="24"/>
          <w:szCs w:val="24"/>
        </w:rPr>
        <w:t>ati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u</w:t>
      </w:r>
      <w:r w:rsidR="00D75E53" w:rsidRPr="0055127E">
        <w:rPr>
          <w:sz w:val="24"/>
          <w:szCs w:val="24"/>
          <w:lang w:val="hr-HR"/>
        </w:rPr>
        <w:t xml:space="preserve"> </w:t>
      </w:r>
      <w:r w:rsidR="00D75E53" w:rsidRPr="0055127E">
        <w:rPr>
          <w:sz w:val="24"/>
          <w:szCs w:val="24"/>
        </w:rPr>
        <w:t>zgrad</w:t>
      </w:r>
      <w:r w:rsidR="003A1EA4">
        <w:rPr>
          <w:sz w:val="24"/>
          <w:szCs w:val="24"/>
        </w:rPr>
        <w:t>i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u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Sarajevu</w:t>
      </w:r>
      <w:r w:rsidRPr="0055127E">
        <w:rPr>
          <w:sz w:val="24"/>
          <w:szCs w:val="24"/>
          <w:lang w:val="hr-HR"/>
        </w:rPr>
        <w:t xml:space="preserve">, </w:t>
      </w:r>
      <w:r w:rsidRPr="0055127E">
        <w:rPr>
          <w:sz w:val="24"/>
          <w:szCs w:val="24"/>
        </w:rPr>
        <w:t>ul</w:t>
      </w:r>
      <w:r w:rsidRPr="0055127E">
        <w:rPr>
          <w:sz w:val="24"/>
          <w:szCs w:val="24"/>
          <w:lang w:val="hr-HR"/>
        </w:rPr>
        <w:t xml:space="preserve">. </w:t>
      </w:r>
      <w:r w:rsidR="00D75E53" w:rsidRPr="0055127E">
        <w:rPr>
          <w:sz w:val="24"/>
          <w:szCs w:val="24"/>
        </w:rPr>
        <w:t>Hamdije Kreševljakovića broj 3</w:t>
      </w:r>
      <w:r w:rsidR="003A1EA4">
        <w:rPr>
          <w:sz w:val="24"/>
          <w:szCs w:val="24"/>
        </w:rPr>
        <w:t>, sala 103 (I sprat)</w:t>
      </w:r>
      <w:r w:rsidR="00D75E53" w:rsidRPr="0055127E">
        <w:rPr>
          <w:sz w:val="24"/>
          <w:szCs w:val="24"/>
        </w:rPr>
        <w:t>.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E36F12" w:rsidRPr="0055127E" w:rsidRDefault="00E36F12">
      <w:pPr>
        <w:jc w:val="both"/>
        <w:rPr>
          <w:sz w:val="24"/>
          <w:szCs w:val="24"/>
        </w:rPr>
      </w:pPr>
      <w:r w:rsidRPr="0055127E">
        <w:rPr>
          <w:sz w:val="24"/>
          <w:szCs w:val="24"/>
        </w:rPr>
        <w:tab/>
        <w:t>Za sjednicu predlažem slijedeći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E36F12" w:rsidRPr="0055127E" w:rsidRDefault="00E36F12">
      <w:pPr>
        <w:jc w:val="center"/>
        <w:rPr>
          <w:sz w:val="24"/>
          <w:szCs w:val="24"/>
        </w:rPr>
      </w:pPr>
      <w:r w:rsidRPr="0055127E">
        <w:rPr>
          <w:sz w:val="24"/>
          <w:szCs w:val="24"/>
        </w:rPr>
        <w:t>DNEVNI RED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F44C9E" w:rsidRPr="00F44C9E" w:rsidRDefault="00A15BA1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 xml:space="preserve">Prijedlog </w:t>
      </w:r>
      <w:r w:rsidR="00F44C9E">
        <w:rPr>
          <w:sz w:val="24"/>
          <w:szCs w:val="24"/>
          <w:lang w:val="bs-Latn-BA"/>
        </w:rPr>
        <w:t>Programa rada Ustavne komisije za 2011. godinu</w:t>
      </w:r>
    </w:p>
    <w:p w:rsidR="00F44C9E" w:rsidRPr="00A15BA1" w:rsidRDefault="00A15BA1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D</w:t>
      </w:r>
      <w:r w:rsidR="003A1EA4">
        <w:rPr>
          <w:sz w:val="24"/>
          <w:szCs w:val="24"/>
          <w:lang w:val="bs-Latn-BA"/>
        </w:rPr>
        <w:t>istribucija ključnih funkcija</w:t>
      </w:r>
      <w:r>
        <w:rPr>
          <w:sz w:val="24"/>
          <w:szCs w:val="24"/>
          <w:lang w:val="bs-Latn-BA"/>
        </w:rPr>
        <w:t xml:space="preserve"> u strukturi vlasti u Federaciji BiH</w:t>
      </w:r>
    </w:p>
    <w:p w:rsidR="00A15BA1" w:rsidRPr="00A15BA1" w:rsidRDefault="00A15BA1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Provedba presude Evropskog suda za ljudska prava u predmetu Sejdić i Finci protiv Bosne i Hercegovine</w:t>
      </w:r>
    </w:p>
    <w:p w:rsidR="00A15BA1" w:rsidRPr="0055127E" w:rsidRDefault="00A15BA1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 xml:space="preserve">Provedba odluka ustavnih sudova </w:t>
      </w:r>
      <w:r w:rsidR="0025006F">
        <w:rPr>
          <w:sz w:val="24"/>
          <w:szCs w:val="24"/>
          <w:lang w:val="bs-Latn-BA"/>
        </w:rPr>
        <w:t>Bosne i Hercegovine i Federacije Bosne i Hercegovine</w:t>
      </w:r>
    </w:p>
    <w:p w:rsidR="00937C10" w:rsidRPr="0055127E" w:rsidRDefault="00937C10" w:rsidP="00B43093">
      <w:pPr>
        <w:numPr>
          <w:ilvl w:val="0"/>
          <w:numId w:val="28"/>
        </w:numPr>
        <w:jc w:val="both"/>
        <w:rPr>
          <w:sz w:val="24"/>
          <w:szCs w:val="24"/>
          <w:lang w:val="sr-Cyrl-CS"/>
        </w:rPr>
      </w:pPr>
      <w:r w:rsidRPr="0055127E">
        <w:rPr>
          <w:sz w:val="24"/>
          <w:szCs w:val="24"/>
          <w:lang w:val="hr-HR"/>
        </w:rPr>
        <w:t>Ostala pitanja</w:t>
      </w:r>
    </w:p>
    <w:p w:rsidR="00303AC6" w:rsidRPr="0055127E" w:rsidRDefault="00303AC6" w:rsidP="00303AC6">
      <w:pPr>
        <w:jc w:val="both"/>
        <w:rPr>
          <w:sz w:val="24"/>
          <w:szCs w:val="24"/>
          <w:lang w:val="bs-Latn-BA"/>
        </w:rPr>
      </w:pPr>
    </w:p>
    <w:p w:rsidR="00E36F12" w:rsidRPr="0055127E" w:rsidRDefault="00E36F12">
      <w:pPr>
        <w:jc w:val="both"/>
        <w:rPr>
          <w:sz w:val="24"/>
          <w:szCs w:val="24"/>
          <w:lang w:val="sr-Cyrl-CS"/>
        </w:rPr>
      </w:pPr>
      <w:r w:rsidRPr="0055127E">
        <w:rPr>
          <w:sz w:val="24"/>
          <w:szCs w:val="24"/>
          <w:lang w:val="sr-Cyrl-CS"/>
        </w:rPr>
        <w:tab/>
      </w:r>
      <w:r w:rsidRPr="0055127E">
        <w:rPr>
          <w:b/>
          <w:sz w:val="24"/>
          <w:szCs w:val="24"/>
        </w:rPr>
        <w:t>Molimo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vas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da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Va</w:t>
      </w:r>
      <w:r w:rsidRPr="0055127E">
        <w:rPr>
          <w:sz w:val="24"/>
          <w:szCs w:val="24"/>
          <w:lang w:val="sr-Cyrl-CS"/>
        </w:rPr>
        <w:t xml:space="preserve">š </w:t>
      </w:r>
      <w:r w:rsidRPr="0055127E">
        <w:rPr>
          <w:sz w:val="24"/>
          <w:szCs w:val="24"/>
        </w:rPr>
        <w:t>eventualni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izostanak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ove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sjednice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pravovremeno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najavite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sekretaru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Ustavne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komisije</w:t>
      </w:r>
      <w:r w:rsidRPr="0055127E">
        <w:rPr>
          <w:b/>
          <w:sz w:val="24"/>
          <w:szCs w:val="24"/>
          <w:lang w:val="sr-Cyrl-CS"/>
        </w:rPr>
        <w:t xml:space="preserve"> </w:t>
      </w:r>
      <w:r w:rsidR="00007CB0" w:rsidRPr="0055127E">
        <w:rPr>
          <w:b/>
          <w:sz w:val="24"/>
          <w:szCs w:val="24"/>
        </w:rPr>
        <w:t>prof</w:t>
      </w:r>
      <w:r w:rsidR="00007CB0" w:rsidRPr="0055127E">
        <w:rPr>
          <w:b/>
          <w:sz w:val="24"/>
          <w:szCs w:val="24"/>
          <w:lang w:val="sr-Cyrl-CS"/>
        </w:rPr>
        <w:t xml:space="preserve">. </w:t>
      </w:r>
      <w:r w:rsidRPr="0055127E">
        <w:rPr>
          <w:b/>
          <w:sz w:val="24"/>
          <w:szCs w:val="24"/>
        </w:rPr>
        <w:t>dr</w:t>
      </w:r>
      <w:r w:rsidRPr="0055127E">
        <w:rPr>
          <w:b/>
          <w:sz w:val="24"/>
          <w:szCs w:val="24"/>
          <w:lang w:val="sr-Cyrl-CS"/>
        </w:rPr>
        <w:t xml:space="preserve">. </w:t>
      </w:r>
      <w:r w:rsidRPr="0055127E">
        <w:rPr>
          <w:b/>
          <w:sz w:val="24"/>
          <w:szCs w:val="24"/>
        </w:rPr>
        <w:t>Seadu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Dizdarevi</w:t>
      </w:r>
      <w:r w:rsidRPr="0055127E">
        <w:rPr>
          <w:b/>
          <w:sz w:val="24"/>
          <w:szCs w:val="24"/>
          <w:lang w:val="sr-Cyrl-CS"/>
        </w:rPr>
        <w:t>ć</w:t>
      </w:r>
      <w:r w:rsidRPr="0055127E">
        <w:rPr>
          <w:b/>
          <w:sz w:val="24"/>
          <w:szCs w:val="24"/>
        </w:rPr>
        <w:t>u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na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broj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telefona</w:t>
      </w:r>
      <w:r w:rsidRPr="0055127E">
        <w:rPr>
          <w:sz w:val="24"/>
          <w:szCs w:val="24"/>
          <w:lang w:val="sr-Cyrl-CS"/>
        </w:rPr>
        <w:t xml:space="preserve"> 033 </w:t>
      </w:r>
      <w:r w:rsidR="003B749A" w:rsidRPr="0055127E">
        <w:rPr>
          <w:sz w:val="24"/>
          <w:szCs w:val="24"/>
          <w:lang w:val="sr-Cyrl-CS"/>
        </w:rPr>
        <w:t>225-321</w:t>
      </w:r>
      <w:r w:rsidR="007515E4">
        <w:rPr>
          <w:sz w:val="24"/>
          <w:szCs w:val="24"/>
          <w:lang w:val="bs-Latn-BA"/>
        </w:rPr>
        <w:t xml:space="preserve">, </w:t>
      </w:r>
      <w:r w:rsidRPr="0055127E">
        <w:rPr>
          <w:sz w:val="24"/>
          <w:szCs w:val="24"/>
        </w:rPr>
        <w:t>GSM</w:t>
      </w:r>
      <w:r w:rsidRPr="0055127E">
        <w:rPr>
          <w:sz w:val="24"/>
          <w:szCs w:val="24"/>
          <w:lang w:val="sr-Cyrl-CS"/>
        </w:rPr>
        <w:t xml:space="preserve"> 061/145-805 </w:t>
      </w:r>
      <w:r w:rsidRPr="0055127E">
        <w:rPr>
          <w:sz w:val="24"/>
          <w:szCs w:val="24"/>
        </w:rPr>
        <w:t>ili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fax</w:t>
      </w:r>
      <w:r w:rsidRPr="0055127E">
        <w:rPr>
          <w:sz w:val="24"/>
          <w:szCs w:val="24"/>
          <w:lang w:val="sr-Cyrl-CS"/>
        </w:rPr>
        <w:t xml:space="preserve"> 203-2</w:t>
      </w:r>
      <w:r w:rsidR="00F6743D" w:rsidRPr="0055127E">
        <w:rPr>
          <w:sz w:val="24"/>
          <w:szCs w:val="24"/>
          <w:lang w:val="sr-Cyrl-CS"/>
        </w:rPr>
        <w:t>4</w:t>
      </w:r>
      <w:r w:rsidRPr="0055127E">
        <w:rPr>
          <w:sz w:val="24"/>
          <w:szCs w:val="24"/>
          <w:lang w:val="sr-Cyrl-CS"/>
        </w:rPr>
        <w:t>2.</w:t>
      </w:r>
    </w:p>
    <w:p w:rsidR="00E36F12" w:rsidRPr="0055127E" w:rsidRDefault="00E36F12">
      <w:pPr>
        <w:rPr>
          <w:sz w:val="24"/>
          <w:szCs w:val="24"/>
          <w:lang w:val="bs-Latn-BA"/>
        </w:rPr>
      </w:pPr>
    </w:p>
    <w:p w:rsidR="0055127E" w:rsidRDefault="0055127E">
      <w:pPr>
        <w:rPr>
          <w:sz w:val="24"/>
          <w:szCs w:val="24"/>
          <w:lang w:val="bs-Latn-BA"/>
        </w:rPr>
      </w:pPr>
    </w:p>
    <w:p w:rsidR="0055127E" w:rsidRDefault="0055127E">
      <w:pPr>
        <w:rPr>
          <w:sz w:val="24"/>
          <w:szCs w:val="24"/>
          <w:lang w:val="bs-Latn-BA"/>
        </w:rPr>
      </w:pPr>
    </w:p>
    <w:p w:rsidR="0055127E" w:rsidRPr="005C5C2B" w:rsidRDefault="0055127E">
      <w:pPr>
        <w:rPr>
          <w:sz w:val="24"/>
          <w:szCs w:val="24"/>
          <w:lang w:val="bs-Latn-BA"/>
        </w:rPr>
      </w:pPr>
    </w:p>
    <w:p w:rsidR="00E36F12" w:rsidRPr="00EC64C1" w:rsidRDefault="005C5C2B">
      <w:pPr>
        <w:rPr>
          <w:sz w:val="22"/>
          <w:szCs w:val="22"/>
        </w:rPr>
      </w:pPr>
      <w:r w:rsidRPr="00EC64C1">
        <w:rPr>
          <w:sz w:val="22"/>
          <w:szCs w:val="22"/>
        </w:rPr>
        <w:t>Dostaviti:</w:t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  <w:t xml:space="preserve">           </w:t>
      </w:r>
      <w:r w:rsidR="00E36F12" w:rsidRPr="00EC64C1">
        <w:rPr>
          <w:sz w:val="22"/>
          <w:szCs w:val="22"/>
        </w:rPr>
        <w:t>PREDSJEDNIK KOMISIJE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članovima Ustavne komisije</w:t>
      </w:r>
    </w:p>
    <w:p w:rsidR="00E36F12" w:rsidRPr="00EC64C1" w:rsidRDefault="00036BFA" w:rsidP="00036BFA">
      <w:pPr>
        <w:pStyle w:val="Heading1"/>
        <w:jc w:val="left"/>
        <w:rPr>
          <w:rFonts w:ascii="Times New Roman" w:hAnsi="Times New Roman"/>
          <w:b w:val="0"/>
          <w:szCs w:val="22"/>
        </w:rPr>
      </w:pPr>
      <w:r w:rsidRPr="00EC64C1">
        <w:rPr>
          <w:rFonts w:ascii="Times New Roman" w:hAnsi="Times New Roman"/>
          <w:b w:val="0"/>
          <w:szCs w:val="22"/>
        </w:rPr>
        <w:t xml:space="preserve">2.    </w:t>
      </w:r>
      <w:r w:rsidR="00E36F12" w:rsidRPr="00EC64C1">
        <w:rPr>
          <w:rFonts w:ascii="Times New Roman" w:hAnsi="Times New Roman"/>
          <w:b w:val="0"/>
          <w:szCs w:val="22"/>
        </w:rPr>
        <w:t>predsjedavajućem Predstavničkog doma</w:t>
      </w:r>
      <w:r w:rsidR="00E36F12" w:rsidRPr="00EC64C1">
        <w:rPr>
          <w:rFonts w:ascii="Times New Roman" w:hAnsi="Times New Roman"/>
          <w:b w:val="0"/>
          <w:szCs w:val="22"/>
        </w:rPr>
        <w:tab/>
      </w:r>
      <w:r w:rsidR="00E36F12" w:rsidRPr="00EC64C1">
        <w:rPr>
          <w:rFonts w:ascii="Times New Roman" w:hAnsi="Times New Roman"/>
          <w:b w:val="0"/>
          <w:szCs w:val="22"/>
        </w:rPr>
        <w:tab/>
      </w:r>
      <w:r w:rsidR="00E36F12" w:rsidRPr="003A1EA4">
        <w:rPr>
          <w:rFonts w:ascii="Times New Roman" w:hAnsi="Times New Roman"/>
          <w:b w:val="0"/>
          <w:sz w:val="24"/>
          <w:szCs w:val="24"/>
        </w:rPr>
        <w:t xml:space="preserve">                </w:t>
      </w:r>
      <w:r w:rsidR="005C5C2B" w:rsidRPr="003A1EA4">
        <w:rPr>
          <w:rFonts w:ascii="Times New Roman" w:hAnsi="Times New Roman"/>
          <w:b w:val="0"/>
          <w:sz w:val="24"/>
          <w:szCs w:val="24"/>
        </w:rPr>
        <w:t xml:space="preserve">    </w:t>
      </w:r>
      <w:r w:rsidR="00007CB0" w:rsidRPr="003A1EA4">
        <w:rPr>
          <w:rFonts w:ascii="Times New Roman" w:hAnsi="Times New Roman"/>
          <w:b w:val="0"/>
          <w:sz w:val="24"/>
          <w:szCs w:val="24"/>
        </w:rPr>
        <w:t>Irfan Ajanović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potpredsjedavajućim Predstavničkog doma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 xml:space="preserve">tajniku Predstavničkog doma 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sekretaru Ustavne komisije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računovodstvu</w:t>
      </w:r>
    </w:p>
    <w:p w:rsidR="00E36F12" w:rsidRPr="00EC64C1" w:rsidRDefault="00E36F12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recepciji</w:t>
      </w:r>
    </w:p>
    <w:p w:rsidR="007A534A" w:rsidRPr="00EC64C1" w:rsidRDefault="007A534A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a/a Komisije</w:t>
      </w:r>
    </w:p>
    <w:p w:rsidR="00E36F12" w:rsidRPr="00EC64C1" w:rsidRDefault="00E36F12" w:rsidP="00EC59FD">
      <w:pPr>
        <w:numPr>
          <w:ilvl w:val="0"/>
          <w:numId w:val="1"/>
        </w:numPr>
        <w:rPr>
          <w:sz w:val="22"/>
          <w:szCs w:val="22"/>
        </w:rPr>
      </w:pPr>
      <w:r w:rsidRPr="00EC64C1">
        <w:rPr>
          <w:sz w:val="22"/>
          <w:szCs w:val="22"/>
        </w:rPr>
        <w:t>a/a</w:t>
      </w:r>
    </w:p>
    <w:p w:rsidR="00E36F12" w:rsidRPr="00EC64C1" w:rsidRDefault="00E36F12">
      <w:pPr>
        <w:rPr>
          <w:sz w:val="22"/>
          <w:szCs w:val="22"/>
        </w:rPr>
      </w:pPr>
    </w:p>
    <w:p w:rsidR="00E36F12" w:rsidRPr="00EC64C1" w:rsidRDefault="00E36F12" w:rsidP="00EC64C1">
      <w:pPr>
        <w:rPr>
          <w:b/>
        </w:rPr>
      </w:pPr>
      <w:r w:rsidRPr="005C5C2B">
        <w:rPr>
          <w:sz w:val="24"/>
          <w:szCs w:val="24"/>
        </w:rPr>
        <w:br w:type="page"/>
      </w:r>
      <w:r w:rsidRPr="00EC64C1">
        <w:rPr>
          <w:b/>
        </w:rPr>
        <w:lastRenderedPageBreak/>
        <w:t xml:space="preserve">                   BOSNA I HERCEGOVINA                                   PARLAMENT FEDERACIJE</w:t>
      </w:r>
    </w:p>
    <w:p w:rsidR="00E36F12" w:rsidRPr="00EC64C1" w:rsidRDefault="00E36F12">
      <w:pPr>
        <w:rPr>
          <w:b/>
        </w:rPr>
      </w:pPr>
      <w:r w:rsidRPr="00EC64C1">
        <w:rPr>
          <w:b/>
        </w:rPr>
        <w:t xml:space="preserve">         FEDERACIJA BOSNE I HERCEGOVINE     PREDSTAVNIČKI-ZASTUPNIČKI DOM            </w:t>
      </w:r>
    </w:p>
    <w:p w:rsidR="00E36F12" w:rsidRDefault="00E36F12">
      <w:pPr>
        <w:jc w:val="center"/>
        <w:rPr>
          <w:b/>
          <w:lang w:val="hr-HR"/>
        </w:rPr>
      </w:pPr>
      <w:r w:rsidRPr="00EC64C1">
        <w:rPr>
          <w:b/>
          <w:lang w:val="hr-HR"/>
        </w:rPr>
        <w:t>Ustavno povjerenstvo</w:t>
      </w:r>
    </w:p>
    <w:p w:rsidR="007515E4" w:rsidRPr="00EC64C1" w:rsidRDefault="007515E4">
      <w:pPr>
        <w:jc w:val="center"/>
        <w:rPr>
          <w:b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bs-Latn-BA"/>
        </w:rPr>
      </w:pPr>
      <w:r w:rsidRPr="00724CF4">
        <w:rPr>
          <w:sz w:val="22"/>
          <w:szCs w:val="22"/>
          <w:lang w:val="hr-HR"/>
        </w:rPr>
        <w:t xml:space="preserve">Broj: </w:t>
      </w:r>
      <w:r w:rsidR="00DF5618">
        <w:rPr>
          <w:sz w:val="22"/>
          <w:szCs w:val="22"/>
          <w:lang w:val="hr-HR"/>
        </w:rPr>
        <w:t>01/1-02-510</w:t>
      </w:r>
      <w:r>
        <w:rPr>
          <w:sz w:val="22"/>
          <w:szCs w:val="22"/>
          <w:lang w:val="hr-HR"/>
        </w:rPr>
        <w:t>/11</w:t>
      </w: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  <w:r w:rsidRPr="00724CF4">
        <w:rPr>
          <w:sz w:val="22"/>
          <w:szCs w:val="22"/>
          <w:lang w:val="hr-HR"/>
        </w:rPr>
        <w:t xml:space="preserve">Sarajevo, </w:t>
      </w:r>
      <w:r w:rsidR="00A15BA1">
        <w:rPr>
          <w:sz w:val="22"/>
          <w:szCs w:val="22"/>
          <w:lang w:val="hr-HR"/>
        </w:rPr>
        <w:t>1</w:t>
      </w:r>
      <w:r w:rsidR="003A1EA4">
        <w:rPr>
          <w:sz w:val="22"/>
          <w:szCs w:val="22"/>
          <w:lang w:val="hr-HR"/>
        </w:rPr>
        <w:t>8</w:t>
      </w:r>
      <w:r w:rsidR="00A15BA1">
        <w:rPr>
          <w:sz w:val="22"/>
          <w:szCs w:val="22"/>
          <w:lang w:val="hr-HR"/>
        </w:rPr>
        <w:t>.05</w:t>
      </w:r>
      <w:r>
        <w:rPr>
          <w:sz w:val="22"/>
          <w:szCs w:val="22"/>
          <w:lang w:val="hr-HR"/>
        </w:rPr>
        <w:t>.2011.</w:t>
      </w:r>
    </w:p>
    <w:p w:rsidR="00EA6645" w:rsidRDefault="00EA6645">
      <w:pPr>
        <w:jc w:val="both"/>
        <w:rPr>
          <w:sz w:val="22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ČLANOVIMA USTAVNOGA POVJERENSTVA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ZASTUPNIČKOGA DOMA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  <w:r w:rsidRPr="0055127E">
        <w:rPr>
          <w:sz w:val="24"/>
          <w:szCs w:val="24"/>
          <w:lang w:val="hr-HR"/>
        </w:rPr>
        <w:t>PARLAMENTA FEDERACIJE BiH</w:t>
      </w:r>
    </w:p>
    <w:p w:rsidR="00E36F12" w:rsidRPr="0055127E" w:rsidRDefault="00E36F12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b/>
          <w:sz w:val="24"/>
          <w:szCs w:val="24"/>
          <w:lang w:val="sr-Cyrl-CS"/>
        </w:rPr>
      </w:pPr>
      <w:r w:rsidRPr="0055127E">
        <w:rPr>
          <w:sz w:val="24"/>
          <w:szCs w:val="24"/>
          <w:lang w:val="hr-HR"/>
        </w:rPr>
        <w:tab/>
      </w:r>
      <w:r w:rsidRPr="0055127E">
        <w:rPr>
          <w:sz w:val="24"/>
          <w:szCs w:val="24"/>
        </w:rPr>
        <w:t>Temeljem</w:t>
      </w:r>
      <w:r w:rsidRPr="0055127E">
        <w:rPr>
          <w:sz w:val="24"/>
          <w:szCs w:val="24"/>
          <w:lang w:val="hr-HR"/>
        </w:rPr>
        <w:t xml:space="preserve"> č</w:t>
      </w:r>
      <w:r w:rsidRPr="0055127E">
        <w:rPr>
          <w:sz w:val="24"/>
          <w:szCs w:val="24"/>
        </w:rPr>
        <w:t>lanka</w:t>
      </w:r>
      <w:r w:rsidRPr="0055127E">
        <w:rPr>
          <w:sz w:val="24"/>
          <w:szCs w:val="24"/>
          <w:lang w:val="hr-HR"/>
        </w:rPr>
        <w:t xml:space="preserve"> </w:t>
      </w:r>
      <w:r w:rsidR="004618A2">
        <w:rPr>
          <w:sz w:val="24"/>
          <w:szCs w:val="24"/>
          <w:lang w:val="hr-HR"/>
        </w:rPr>
        <w:t xml:space="preserve">46. i </w:t>
      </w:r>
      <w:r w:rsidR="006216B5" w:rsidRPr="0055127E">
        <w:rPr>
          <w:sz w:val="24"/>
          <w:szCs w:val="24"/>
          <w:lang w:val="hr-HR"/>
        </w:rPr>
        <w:t>57.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Poslovnika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Zastupni</w:t>
      </w:r>
      <w:r w:rsidRPr="0055127E">
        <w:rPr>
          <w:sz w:val="24"/>
          <w:szCs w:val="24"/>
          <w:lang w:val="hr-HR"/>
        </w:rPr>
        <w:t>č</w:t>
      </w:r>
      <w:r w:rsidRPr="0055127E">
        <w:rPr>
          <w:sz w:val="24"/>
          <w:szCs w:val="24"/>
        </w:rPr>
        <w:t>koga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BiH</w:t>
      </w:r>
      <w:r w:rsidR="006216B5" w:rsidRPr="0055127E">
        <w:rPr>
          <w:sz w:val="24"/>
          <w:szCs w:val="24"/>
          <w:lang w:val="hr-HR"/>
        </w:rPr>
        <w:t xml:space="preserve"> (“</w:t>
      </w:r>
      <w:r w:rsidR="006216B5" w:rsidRPr="0055127E">
        <w:rPr>
          <w:sz w:val="24"/>
          <w:szCs w:val="24"/>
        </w:rPr>
        <w:t>Slu</w:t>
      </w:r>
      <w:r w:rsidR="006216B5" w:rsidRPr="0055127E">
        <w:rPr>
          <w:sz w:val="24"/>
          <w:szCs w:val="24"/>
          <w:lang w:val="hr-HR"/>
        </w:rPr>
        <w:t>ž</w:t>
      </w:r>
      <w:r w:rsidR="006216B5" w:rsidRPr="0055127E">
        <w:rPr>
          <w:sz w:val="24"/>
          <w:szCs w:val="24"/>
        </w:rPr>
        <w:t>bene</w:t>
      </w:r>
      <w:r w:rsidR="006216B5" w:rsidRPr="0055127E">
        <w:rPr>
          <w:sz w:val="24"/>
          <w:szCs w:val="24"/>
          <w:lang w:val="hr-HR"/>
        </w:rPr>
        <w:t xml:space="preserve"> </w:t>
      </w:r>
      <w:r w:rsidR="006216B5" w:rsidRPr="0055127E">
        <w:rPr>
          <w:sz w:val="24"/>
          <w:szCs w:val="24"/>
        </w:rPr>
        <w:t>novine</w:t>
      </w:r>
      <w:r w:rsidR="006216B5" w:rsidRPr="0055127E">
        <w:rPr>
          <w:sz w:val="24"/>
          <w:szCs w:val="24"/>
          <w:lang w:val="hr-HR"/>
        </w:rPr>
        <w:t xml:space="preserve"> </w:t>
      </w:r>
      <w:r w:rsidR="006216B5" w:rsidRPr="0055127E">
        <w:rPr>
          <w:sz w:val="24"/>
          <w:szCs w:val="24"/>
        </w:rPr>
        <w:t>FBiH</w:t>
      </w:r>
      <w:r w:rsidR="006216B5" w:rsidRPr="0055127E">
        <w:rPr>
          <w:sz w:val="24"/>
          <w:szCs w:val="24"/>
          <w:lang w:val="hr-HR"/>
        </w:rPr>
        <w:t xml:space="preserve">”, </w:t>
      </w:r>
      <w:r w:rsidR="006216B5" w:rsidRPr="0055127E">
        <w:rPr>
          <w:sz w:val="24"/>
          <w:szCs w:val="24"/>
        </w:rPr>
        <w:t>broj</w:t>
      </w:r>
      <w:r w:rsidR="006216B5" w:rsidRPr="0055127E">
        <w:rPr>
          <w:sz w:val="24"/>
          <w:szCs w:val="24"/>
          <w:lang w:val="hr-HR"/>
        </w:rPr>
        <w:t xml:space="preserve"> 69/07)</w:t>
      </w:r>
      <w:r w:rsidRPr="0055127E">
        <w:rPr>
          <w:sz w:val="24"/>
          <w:szCs w:val="24"/>
          <w:lang w:val="hr-HR"/>
        </w:rPr>
        <w:t xml:space="preserve">, </w:t>
      </w:r>
      <w:r w:rsidR="00F859DD" w:rsidRPr="0055127E">
        <w:rPr>
          <w:b/>
          <w:sz w:val="24"/>
          <w:szCs w:val="24"/>
        </w:rPr>
        <w:t>sazivam</w:t>
      </w:r>
      <w:r w:rsidR="00E45EFF" w:rsidRPr="0055127E">
        <w:rPr>
          <w:b/>
          <w:sz w:val="24"/>
          <w:szCs w:val="24"/>
          <w:lang w:val="hr-HR"/>
        </w:rPr>
        <w:t xml:space="preserve"> </w:t>
      </w:r>
      <w:r w:rsidR="00A15BA1">
        <w:rPr>
          <w:b/>
          <w:sz w:val="24"/>
          <w:szCs w:val="24"/>
          <w:lang w:val="hr-HR"/>
        </w:rPr>
        <w:t>2</w:t>
      </w:r>
      <w:r w:rsidR="00F44C9E">
        <w:rPr>
          <w:b/>
          <w:sz w:val="24"/>
          <w:szCs w:val="24"/>
          <w:lang w:val="hr-HR"/>
        </w:rPr>
        <w:t>.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sjednicu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Ustavnoga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povjerenstva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Zastupni</w:t>
      </w:r>
      <w:r w:rsidRPr="0055127E">
        <w:rPr>
          <w:sz w:val="24"/>
          <w:szCs w:val="24"/>
          <w:lang w:val="hr-HR"/>
        </w:rPr>
        <w:t>č</w:t>
      </w:r>
      <w:r w:rsidRPr="0055127E">
        <w:rPr>
          <w:sz w:val="24"/>
          <w:szCs w:val="24"/>
        </w:rPr>
        <w:t>koga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doma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Parlamenta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Federacije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BiH</w:t>
      </w:r>
      <w:r w:rsidRPr="0055127E">
        <w:rPr>
          <w:sz w:val="24"/>
          <w:szCs w:val="24"/>
          <w:lang w:val="hr-HR"/>
        </w:rPr>
        <w:t xml:space="preserve"> </w:t>
      </w:r>
      <w:r w:rsidRPr="0055127E">
        <w:rPr>
          <w:sz w:val="24"/>
          <w:szCs w:val="24"/>
        </w:rPr>
        <w:t>za</w:t>
      </w:r>
      <w:r w:rsidRPr="0055127E">
        <w:rPr>
          <w:sz w:val="24"/>
          <w:szCs w:val="24"/>
          <w:lang w:val="hr-HR"/>
        </w:rPr>
        <w:t xml:space="preserve"> </w:t>
      </w:r>
      <w:r w:rsidR="003A1EA4">
        <w:rPr>
          <w:sz w:val="24"/>
          <w:szCs w:val="24"/>
          <w:lang w:val="hr-HR"/>
        </w:rPr>
        <w:t xml:space="preserve">četvrtak </w:t>
      </w:r>
      <w:r w:rsidR="00A15BA1">
        <w:rPr>
          <w:b/>
          <w:sz w:val="24"/>
          <w:szCs w:val="24"/>
          <w:lang w:val="hr-HR"/>
        </w:rPr>
        <w:t>30.05</w:t>
      </w:r>
      <w:r w:rsidR="00F44C9E">
        <w:rPr>
          <w:b/>
          <w:sz w:val="24"/>
          <w:szCs w:val="24"/>
          <w:lang w:val="hr-HR"/>
        </w:rPr>
        <w:t>.2011.</w:t>
      </w:r>
      <w:r w:rsidR="00B95145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g</w:t>
      </w:r>
      <w:r w:rsidR="00B95145" w:rsidRPr="0055127E">
        <w:rPr>
          <w:b/>
          <w:sz w:val="24"/>
          <w:szCs w:val="24"/>
        </w:rPr>
        <w:t>odine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s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po</w:t>
      </w:r>
      <w:r w:rsidR="003B749A" w:rsidRPr="0055127E">
        <w:rPr>
          <w:b/>
          <w:sz w:val="24"/>
          <w:szCs w:val="24"/>
          <w:lang w:val="hr-HR"/>
        </w:rPr>
        <w:t>č</w:t>
      </w:r>
      <w:r w:rsidR="003B749A" w:rsidRPr="0055127E">
        <w:rPr>
          <w:b/>
          <w:sz w:val="24"/>
          <w:szCs w:val="24"/>
        </w:rPr>
        <w:t>etkom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3B749A" w:rsidRPr="0055127E">
        <w:rPr>
          <w:b/>
          <w:sz w:val="24"/>
          <w:szCs w:val="24"/>
        </w:rPr>
        <w:t>u</w:t>
      </w:r>
      <w:r w:rsidR="003B749A" w:rsidRPr="0055127E">
        <w:rPr>
          <w:b/>
          <w:sz w:val="24"/>
          <w:szCs w:val="24"/>
          <w:lang w:val="hr-HR"/>
        </w:rPr>
        <w:t xml:space="preserve"> </w:t>
      </w:r>
      <w:r w:rsidR="00F44C9E">
        <w:rPr>
          <w:b/>
          <w:sz w:val="24"/>
          <w:szCs w:val="24"/>
          <w:lang w:val="hr-HR"/>
        </w:rPr>
        <w:t>1</w:t>
      </w:r>
      <w:r w:rsidR="00A15BA1">
        <w:rPr>
          <w:b/>
          <w:sz w:val="24"/>
          <w:szCs w:val="24"/>
          <w:lang w:val="hr-HR"/>
        </w:rPr>
        <w:t>2</w:t>
      </w:r>
      <w:r w:rsidR="00F44C9E">
        <w:rPr>
          <w:b/>
          <w:sz w:val="24"/>
          <w:szCs w:val="24"/>
          <w:lang w:val="hr-HR"/>
        </w:rPr>
        <w:t>,00</w:t>
      </w:r>
      <w:r w:rsidRPr="0055127E">
        <w:rPr>
          <w:b/>
          <w:sz w:val="24"/>
          <w:szCs w:val="24"/>
          <w:lang w:val="hr-HR"/>
        </w:rPr>
        <w:t xml:space="preserve"> </w:t>
      </w:r>
      <w:r w:rsidRPr="0055127E">
        <w:rPr>
          <w:b/>
          <w:sz w:val="24"/>
          <w:szCs w:val="24"/>
        </w:rPr>
        <w:t>sati</w:t>
      </w:r>
      <w:r w:rsidRPr="0055127E">
        <w:rPr>
          <w:b/>
          <w:sz w:val="24"/>
          <w:szCs w:val="24"/>
          <w:lang w:val="hr-HR"/>
        </w:rPr>
        <w:t>.</w:t>
      </w:r>
    </w:p>
    <w:p w:rsidR="00E36F12" w:rsidRPr="0055127E" w:rsidRDefault="001B7C6F">
      <w:pPr>
        <w:jc w:val="both"/>
        <w:rPr>
          <w:sz w:val="24"/>
          <w:szCs w:val="24"/>
          <w:lang w:val="hr-HR"/>
        </w:rPr>
      </w:pPr>
      <w:r w:rsidRPr="0055127E">
        <w:rPr>
          <w:b/>
          <w:sz w:val="24"/>
          <w:szCs w:val="24"/>
          <w:lang w:val="sr-Cyrl-CS"/>
        </w:rPr>
        <w:tab/>
      </w:r>
      <w:r w:rsidR="00E36F12" w:rsidRPr="0055127E">
        <w:rPr>
          <w:sz w:val="24"/>
          <w:szCs w:val="24"/>
        </w:rPr>
        <w:t>Sjednica</w:t>
      </w:r>
      <w:r w:rsidR="00E36F12" w:rsidRPr="0055127E">
        <w:rPr>
          <w:sz w:val="24"/>
          <w:szCs w:val="24"/>
          <w:lang w:val="sr-Cyrl-CS"/>
        </w:rPr>
        <w:t xml:space="preserve"> ć</w:t>
      </w:r>
      <w:r w:rsidR="00E36F12" w:rsidRPr="0055127E">
        <w:rPr>
          <w:sz w:val="24"/>
          <w:szCs w:val="24"/>
        </w:rPr>
        <w:t>e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biti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odr</w:t>
      </w:r>
      <w:r w:rsidR="00E36F12" w:rsidRPr="0055127E">
        <w:rPr>
          <w:sz w:val="24"/>
          <w:szCs w:val="24"/>
          <w:lang w:val="sr-Cyrl-CS"/>
        </w:rPr>
        <w:t>ž</w:t>
      </w:r>
      <w:r w:rsidR="00E36F12" w:rsidRPr="0055127E">
        <w:rPr>
          <w:sz w:val="24"/>
          <w:szCs w:val="24"/>
        </w:rPr>
        <w:t>ana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6216B5" w:rsidRPr="0055127E">
        <w:rPr>
          <w:sz w:val="24"/>
          <w:szCs w:val="24"/>
        </w:rPr>
        <w:t>u</w:t>
      </w:r>
      <w:r w:rsidR="006216B5" w:rsidRPr="0055127E">
        <w:rPr>
          <w:sz w:val="24"/>
          <w:szCs w:val="24"/>
          <w:lang w:val="hr-HR"/>
        </w:rPr>
        <w:t xml:space="preserve"> </w:t>
      </w:r>
      <w:r w:rsidR="00257140" w:rsidRPr="0055127E">
        <w:rPr>
          <w:sz w:val="24"/>
          <w:szCs w:val="24"/>
        </w:rPr>
        <w:t>zgradi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Parlamenta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Federacije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BiH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u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Sarajevu</w:t>
      </w:r>
      <w:r w:rsidR="00E36F12" w:rsidRPr="0055127E">
        <w:rPr>
          <w:sz w:val="24"/>
          <w:szCs w:val="24"/>
          <w:lang w:val="sr-Cyrl-CS"/>
        </w:rPr>
        <w:t xml:space="preserve">, </w:t>
      </w:r>
      <w:r w:rsidR="00E36F12" w:rsidRPr="0055127E">
        <w:rPr>
          <w:sz w:val="24"/>
          <w:szCs w:val="24"/>
        </w:rPr>
        <w:t>ul</w:t>
      </w:r>
      <w:r w:rsidR="00E36F12" w:rsidRPr="0055127E">
        <w:rPr>
          <w:sz w:val="24"/>
          <w:szCs w:val="24"/>
          <w:lang w:val="sr-Cyrl-CS"/>
        </w:rPr>
        <w:t xml:space="preserve">. </w:t>
      </w:r>
      <w:r w:rsidR="00E36F12" w:rsidRPr="0055127E">
        <w:rPr>
          <w:sz w:val="24"/>
          <w:szCs w:val="24"/>
        </w:rPr>
        <w:t>Hamdije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E36F12" w:rsidRPr="0055127E">
        <w:rPr>
          <w:sz w:val="24"/>
          <w:szCs w:val="24"/>
        </w:rPr>
        <w:t>Kre</w:t>
      </w:r>
      <w:r w:rsidR="00E36F12" w:rsidRPr="0055127E">
        <w:rPr>
          <w:sz w:val="24"/>
          <w:szCs w:val="24"/>
          <w:lang w:val="sr-Cyrl-CS"/>
        </w:rPr>
        <w:t>š</w:t>
      </w:r>
      <w:r w:rsidR="00E36F12" w:rsidRPr="0055127E">
        <w:rPr>
          <w:sz w:val="24"/>
          <w:szCs w:val="24"/>
        </w:rPr>
        <w:t>evljakovi</w:t>
      </w:r>
      <w:r w:rsidR="00E36F12" w:rsidRPr="0055127E">
        <w:rPr>
          <w:sz w:val="24"/>
          <w:szCs w:val="24"/>
          <w:lang w:val="sr-Cyrl-CS"/>
        </w:rPr>
        <w:t>ć</w:t>
      </w:r>
      <w:r w:rsidR="00E36F12" w:rsidRPr="0055127E">
        <w:rPr>
          <w:sz w:val="24"/>
          <w:szCs w:val="24"/>
        </w:rPr>
        <w:t>a</w:t>
      </w:r>
      <w:r w:rsidR="00E36F12" w:rsidRPr="0055127E">
        <w:rPr>
          <w:sz w:val="24"/>
          <w:szCs w:val="24"/>
          <w:lang w:val="sr-Cyrl-CS"/>
        </w:rPr>
        <w:t xml:space="preserve"> </w:t>
      </w:r>
      <w:r w:rsidR="00702A8F" w:rsidRPr="0055127E">
        <w:rPr>
          <w:sz w:val="24"/>
          <w:szCs w:val="24"/>
        </w:rPr>
        <w:t>br.</w:t>
      </w:r>
      <w:r w:rsidR="00E36F12" w:rsidRPr="0055127E">
        <w:rPr>
          <w:sz w:val="24"/>
          <w:szCs w:val="24"/>
          <w:lang w:val="sr-Cyrl-CS"/>
        </w:rPr>
        <w:t xml:space="preserve"> 3</w:t>
      </w:r>
      <w:r w:rsidR="003A1EA4">
        <w:rPr>
          <w:sz w:val="24"/>
          <w:szCs w:val="24"/>
          <w:lang w:val="hr-HR"/>
        </w:rPr>
        <w:t>, sala 103 (I sprat)</w:t>
      </w:r>
      <w:r w:rsidR="0072043C" w:rsidRPr="0055127E">
        <w:rPr>
          <w:sz w:val="24"/>
          <w:szCs w:val="24"/>
          <w:lang w:val="hr-HR"/>
        </w:rPr>
        <w:t>.</w:t>
      </w:r>
    </w:p>
    <w:p w:rsidR="0055127E" w:rsidRPr="0055127E" w:rsidRDefault="0055127E">
      <w:pPr>
        <w:jc w:val="both"/>
        <w:rPr>
          <w:sz w:val="24"/>
          <w:szCs w:val="24"/>
          <w:lang w:val="hr-HR"/>
        </w:rPr>
      </w:pPr>
    </w:p>
    <w:p w:rsidR="00E36F12" w:rsidRPr="0055127E" w:rsidRDefault="00E36F12">
      <w:pPr>
        <w:jc w:val="both"/>
        <w:rPr>
          <w:sz w:val="24"/>
          <w:szCs w:val="24"/>
        </w:rPr>
      </w:pPr>
      <w:r w:rsidRPr="0055127E">
        <w:rPr>
          <w:sz w:val="24"/>
          <w:szCs w:val="24"/>
          <w:lang w:val="sr-Cyrl-CS"/>
        </w:rPr>
        <w:tab/>
      </w:r>
      <w:r w:rsidRPr="0055127E">
        <w:rPr>
          <w:sz w:val="24"/>
          <w:szCs w:val="24"/>
        </w:rPr>
        <w:t>Za sjednicu predlažem slijedeći</w:t>
      </w:r>
      <w:r w:rsidR="00A74235" w:rsidRPr="0055127E">
        <w:rPr>
          <w:sz w:val="24"/>
          <w:szCs w:val="24"/>
        </w:rPr>
        <w:t>:</w:t>
      </w:r>
    </w:p>
    <w:p w:rsidR="00E36F12" w:rsidRPr="0055127E" w:rsidRDefault="00E36F12">
      <w:pPr>
        <w:jc w:val="both"/>
        <w:rPr>
          <w:sz w:val="24"/>
          <w:szCs w:val="24"/>
        </w:rPr>
      </w:pPr>
    </w:p>
    <w:p w:rsidR="00E36F12" w:rsidRPr="0055127E" w:rsidRDefault="00E36F12">
      <w:pPr>
        <w:jc w:val="center"/>
        <w:rPr>
          <w:sz w:val="24"/>
          <w:szCs w:val="24"/>
        </w:rPr>
      </w:pPr>
      <w:r w:rsidRPr="0055127E">
        <w:rPr>
          <w:sz w:val="24"/>
          <w:szCs w:val="24"/>
        </w:rPr>
        <w:t>DNEVNI RED</w:t>
      </w:r>
    </w:p>
    <w:p w:rsidR="00080A00" w:rsidRPr="0055127E" w:rsidRDefault="00080A00">
      <w:pPr>
        <w:jc w:val="center"/>
        <w:rPr>
          <w:sz w:val="24"/>
          <w:szCs w:val="24"/>
          <w:lang w:val="sr-Cyrl-CS"/>
        </w:rPr>
      </w:pPr>
    </w:p>
    <w:p w:rsidR="00DF5618" w:rsidRPr="00F44C9E" w:rsidRDefault="00DF5618" w:rsidP="00DF5618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Prijedlog Programa rada Ustavnog</w:t>
      </w:r>
      <w:r w:rsidR="008E2898">
        <w:rPr>
          <w:sz w:val="24"/>
          <w:szCs w:val="24"/>
          <w:lang w:val="bs-Latn-BA"/>
        </w:rPr>
        <w:t>a</w:t>
      </w:r>
      <w:r>
        <w:rPr>
          <w:sz w:val="24"/>
          <w:szCs w:val="24"/>
          <w:lang w:val="bs-Latn-BA"/>
        </w:rPr>
        <w:t xml:space="preserve"> povjerenstva za 2011. godinu</w:t>
      </w:r>
    </w:p>
    <w:p w:rsidR="00DF5618" w:rsidRPr="00A15BA1" w:rsidRDefault="00DF5618" w:rsidP="00DF5618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Distribucija ključnih funkcija u strukturi vlasti u Federaciji BiH</w:t>
      </w:r>
    </w:p>
    <w:p w:rsidR="00DF5618" w:rsidRPr="00A15BA1" w:rsidRDefault="00DF5618" w:rsidP="00DF5618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>Provedba presude Europskog suda za ljudska prava u predmetu Sejdić i Finci protiv Bosne i Hercegovine</w:t>
      </w:r>
    </w:p>
    <w:p w:rsidR="00DF5618" w:rsidRPr="0055127E" w:rsidRDefault="00DF5618" w:rsidP="00DF5618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bs-Latn-BA"/>
        </w:rPr>
        <w:t xml:space="preserve">Provedba odluka ustavnih sudova </w:t>
      </w:r>
      <w:r w:rsidR="0055265E">
        <w:rPr>
          <w:sz w:val="24"/>
          <w:szCs w:val="24"/>
          <w:lang w:val="bs-Latn-BA"/>
        </w:rPr>
        <w:t>Bosne i Hercegovine i Federacije</w:t>
      </w:r>
      <w:r w:rsidR="0025006F">
        <w:rPr>
          <w:sz w:val="24"/>
          <w:szCs w:val="24"/>
          <w:lang w:val="bs-Latn-BA"/>
        </w:rPr>
        <w:t xml:space="preserve"> Bosne i Hercegovine</w:t>
      </w:r>
    </w:p>
    <w:p w:rsidR="00F44C9E" w:rsidRPr="0055127E" w:rsidRDefault="00F44C9E" w:rsidP="00F44C9E">
      <w:pPr>
        <w:numPr>
          <w:ilvl w:val="0"/>
          <w:numId w:val="43"/>
        </w:numPr>
        <w:jc w:val="both"/>
        <w:rPr>
          <w:sz w:val="24"/>
          <w:szCs w:val="24"/>
          <w:lang w:val="sr-Cyrl-CS"/>
        </w:rPr>
      </w:pPr>
      <w:r w:rsidRPr="0055127E">
        <w:rPr>
          <w:sz w:val="24"/>
          <w:szCs w:val="24"/>
          <w:lang w:val="hr-HR"/>
        </w:rPr>
        <w:t>Ostala pitanja</w:t>
      </w:r>
    </w:p>
    <w:p w:rsidR="00303AC6" w:rsidRPr="0055127E" w:rsidRDefault="00303AC6" w:rsidP="00303AC6">
      <w:pPr>
        <w:jc w:val="both"/>
        <w:rPr>
          <w:sz w:val="24"/>
          <w:szCs w:val="24"/>
          <w:lang w:val="bs-Latn-BA"/>
        </w:rPr>
      </w:pPr>
    </w:p>
    <w:p w:rsidR="00E36F12" w:rsidRPr="0055127E" w:rsidRDefault="00E36F12">
      <w:pPr>
        <w:ind w:firstLine="720"/>
        <w:jc w:val="both"/>
        <w:rPr>
          <w:sz w:val="24"/>
          <w:szCs w:val="24"/>
          <w:lang w:val="sr-Cyrl-CS"/>
        </w:rPr>
      </w:pPr>
      <w:r w:rsidRPr="0055127E">
        <w:rPr>
          <w:b/>
          <w:sz w:val="24"/>
          <w:szCs w:val="24"/>
        </w:rPr>
        <w:t>Molimo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Vas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da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Va</w:t>
      </w:r>
      <w:r w:rsidRPr="0055127E">
        <w:rPr>
          <w:sz w:val="24"/>
          <w:szCs w:val="24"/>
          <w:lang w:val="sr-Cyrl-CS"/>
        </w:rPr>
        <w:t>š</w:t>
      </w:r>
      <w:r w:rsidR="0068641F" w:rsidRPr="0055127E">
        <w:rPr>
          <w:sz w:val="24"/>
          <w:szCs w:val="24"/>
        </w:rPr>
        <w:t>e</w:t>
      </w:r>
      <w:r w:rsidRPr="0055127E">
        <w:rPr>
          <w:sz w:val="24"/>
          <w:szCs w:val="24"/>
          <w:lang w:val="sr-Cyrl-CS"/>
        </w:rPr>
        <w:t xml:space="preserve"> </w:t>
      </w:r>
      <w:r w:rsidR="0068641F" w:rsidRPr="0055127E">
        <w:rPr>
          <w:sz w:val="24"/>
          <w:szCs w:val="24"/>
        </w:rPr>
        <w:t>eventualno</w:t>
      </w:r>
      <w:r w:rsidRPr="0055127E">
        <w:rPr>
          <w:sz w:val="24"/>
          <w:szCs w:val="24"/>
          <w:lang w:val="sr-Cyrl-CS"/>
        </w:rPr>
        <w:t xml:space="preserve"> </w:t>
      </w:r>
      <w:r w:rsidR="0068641F" w:rsidRPr="0055127E">
        <w:rPr>
          <w:sz w:val="24"/>
          <w:szCs w:val="24"/>
        </w:rPr>
        <w:t>izbivanje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ove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sjednice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pravodobno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najavite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tajniku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Ustavnoga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povjerenstva</w:t>
      </w:r>
      <w:r w:rsidRPr="0055127E">
        <w:rPr>
          <w:b/>
          <w:sz w:val="24"/>
          <w:szCs w:val="24"/>
          <w:lang w:val="sr-Cyrl-CS"/>
        </w:rPr>
        <w:t xml:space="preserve"> </w:t>
      </w:r>
      <w:r w:rsidR="00D75E53" w:rsidRPr="0055127E">
        <w:rPr>
          <w:b/>
          <w:sz w:val="24"/>
          <w:szCs w:val="24"/>
          <w:lang w:val="sr-Cyrl-CS"/>
        </w:rPr>
        <w:t xml:space="preserve">prof. </w:t>
      </w:r>
      <w:r w:rsidRPr="0055127E">
        <w:rPr>
          <w:b/>
          <w:sz w:val="24"/>
          <w:szCs w:val="24"/>
        </w:rPr>
        <w:t>dr</w:t>
      </w:r>
      <w:r w:rsidRPr="0055127E">
        <w:rPr>
          <w:b/>
          <w:sz w:val="24"/>
          <w:szCs w:val="24"/>
          <w:lang w:val="sr-Cyrl-CS"/>
        </w:rPr>
        <w:t xml:space="preserve">. </w:t>
      </w:r>
      <w:r w:rsidRPr="0055127E">
        <w:rPr>
          <w:b/>
          <w:sz w:val="24"/>
          <w:szCs w:val="24"/>
        </w:rPr>
        <w:t>Seadu</w:t>
      </w:r>
      <w:r w:rsidRPr="0055127E">
        <w:rPr>
          <w:b/>
          <w:sz w:val="24"/>
          <w:szCs w:val="24"/>
          <w:lang w:val="sr-Cyrl-CS"/>
        </w:rPr>
        <w:t xml:space="preserve"> </w:t>
      </w:r>
      <w:r w:rsidRPr="0055127E">
        <w:rPr>
          <w:b/>
          <w:sz w:val="24"/>
          <w:szCs w:val="24"/>
        </w:rPr>
        <w:t>Dizdarevi</w:t>
      </w:r>
      <w:r w:rsidRPr="0055127E">
        <w:rPr>
          <w:b/>
          <w:sz w:val="24"/>
          <w:szCs w:val="24"/>
          <w:lang w:val="sr-Cyrl-CS"/>
        </w:rPr>
        <w:t>ć</w:t>
      </w:r>
      <w:r w:rsidRPr="0055127E">
        <w:rPr>
          <w:b/>
          <w:sz w:val="24"/>
          <w:szCs w:val="24"/>
        </w:rPr>
        <w:t>u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na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broj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telefona</w:t>
      </w:r>
      <w:r w:rsidRPr="0055127E">
        <w:rPr>
          <w:sz w:val="24"/>
          <w:szCs w:val="24"/>
          <w:lang w:val="sr-Cyrl-CS"/>
        </w:rPr>
        <w:t xml:space="preserve"> 033</w:t>
      </w:r>
      <w:r w:rsidR="0068641F" w:rsidRPr="0055127E">
        <w:rPr>
          <w:sz w:val="24"/>
          <w:szCs w:val="24"/>
          <w:lang w:val="sr-Cyrl-CS"/>
        </w:rPr>
        <w:t>/</w:t>
      </w:r>
      <w:r w:rsidR="003B749A" w:rsidRPr="0055127E">
        <w:rPr>
          <w:sz w:val="24"/>
          <w:szCs w:val="24"/>
          <w:lang w:val="sr-Cyrl-CS"/>
        </w:rPr>
        <w:t>225-321</w:t>
      </w:r>
      <w:r w:rsidR="007515E4">
        <w:rPr>
          <w:sz w:val="24"/>
          <w:szCs w:val="24"/>
          <w:lang w:val="bs-Latn-BA"/>
        </w:rPr>
        <w:t>,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GSM</w:t>
      </w:r>
      <w:r w:rsidRPr="0055127E">
        <w:rPr>
          <w:sz w:val="24"/>
          <w:szCs w:val="24"/>
          <w:lang w:val="sr-Cyrl-CS"/>
        </w:rPr>
        <w:t xml:space="preserve"> 061/145-805 </w:t>
      </w:r>
      <w:r w:rsidRPr="0055127E">
        <w:rPr>
          <w:sz w:val="24"/>
          <w:szCs w:val="24"/>
        </w:rPr>
        <w:t>ili</w:t>
      </w:r>
      <w:r w:rsidRPr="0055127E">
        <w:rPr>
          <w:sz w:val="24"/>
          <w:szCs w:val="24"/>
          <w:lang w:val="sr-Cyrl-CS"/>
        </w:rPr>
        <w:t xml:space="preserve"> </w:t>
      </w:r>
      <w:r w:rsidRPr="0055127E">
        <w:rPr>
          <w:sz w:val="24"/>
          <w:szCs w:val="24"/>
        </w:rPr>
        <w:t>fax</w:t>
      </w:r>
      <w:r w:rsidRPr="0055127E">
        <w:rPr>
          <w:sz w:val="24"/>
          <w:szCs w:val="24"/>
          <w:lang w:val="sr-Cyrl-CS"/>
        </w:rPr>
        <w:t xml:space="preserve"> </w:t>
      </w:r>
      <w:r w:rsidR="00D75E53" w:rsidRPr="0055127E">
        <w:rPr>
          <w:sz w:val="24"/>
          <w:szCs w:val="24"/>
          <w:lang w:val="sr-Cyrl-CS"/>
        </w:rPr>
        <w:t>033/</w:t>
      </w:r>
      <w:r w:rsidRPr="0055127E">
        <w:rPr>
          <w:sz w:val="24"/>
          <w:szCs w:val="24"/>
          <w:lang w:val="sr-Cyrl-CS"/>
        </w:rPr>
        <w:t>203-2</w:t>
      </w:r>
      <w:r w:rsidR="00D75E53" w:rsidRPr="0055127E">
        <w:rPr>
          <w:sz w:val="24"/>
          <w:szCs w:val="24"/>
          <w:lang w:val="sr-Cyrl-CS"/>
        </w:rPr>
        <w:t>4</w:t>
      </w:r>
      <w:r w:rsidRPr="0055127E">
        <w:rPr>
          <w:sz w:val="24"/>
          <w:szCs w:val="24"/>
          <w:lang w:val="sr-Cyrl-CS"/>
        </w:rPr>
        <w:t>2.</w:t>
      </w:r>
    </w:p>
    <w:p w:rsidR="00E36F12" w:rsidRPr="0055127E" w:rsidRDefault="00E36F12">
      <w:pPr>
        <w:jc w:val="both"/>
        <w:rPr>
          <w:sz w:val="24"/>
          <w:szCs w:val="24"/>
          <w:lang w:val="sr-Cyrl-CS"/>
        </w:rPr>
      </w:pPr>
    </w:p>
    <w:p w:rsidR="00E36F12" w:rsidRPr="00EC64C1" w:rsidRDefault="00E36F12">
      <w:pPr>
        <w:rPr>
          <w:sz w:val="22"/>
          <w:szCs w:val="22"/>
          <w:lang w:val="sr-Cyrl-CS"/>
        </w:rPr>
      </w:pPr>
    </w:p>
    <w:p w:rsidR="00E36F12" w:rsidRPr="00EC64C1" w:rsidRDefault="00E36F12">
      <w:pPr>
        <w:rPr>
          <w:sz w:val="22"/>
          <w:szCs w:val="22"/>
        </w:rPr>
      </w:pPr>
      <w:r w:rsidRPr="00EC64C1">
        <w:rPr>
          <w:sz w:val="22"/>
          <w:szCs w:val="22"/>
        </w:rPr>
        <w:t>Dostaviti:</w:t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</w:r>
      <w:r w:rsidRPr="00EC64C1">
        <w:rPr>
          <w:sz w:val="22"/>
          <w:szCs w:val="22"/>
        </w:rPr>
        <w:tab/>
        <w:t xml:space="preserve"> PREDSJEDNIK POVJERENSTVA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članovima Ustavnog povjerenstva</w:t>
      </w:r>
    </w:p>
    <w:p w:rsidR="00E36F12" w:rsidRPr="00EC64C1" w:rsidRDefault="00275D4A" w:rsidP="00275D4A">
      <w:pPr>
        <w:pStyle w:val="Heading1"/>
        <w:jc w:val="left"/>
        <w:rPr>
          <w:rFonts w:ascii="Times New Roman" w:hAnsi="Times New Roman"/>
          <w:b w:val="0"/>
          <w:szCs w:val="22"/>
        </w:rPr>
      </w:pPr>
      <w:r w:rsidRPr="00EC64C1">
        <w:rPr>
          <w:rFonts w:ascii="Times New Roman" w:hAnsi="Times New Roman"/>
          <w:b w:val="0"/>
          <w:szCs w:val="22"/>
          <w:lang w:val="sr-Cyrl-CS"/>
        </w:rPr>
        <w:t xml:space="preserve">2. </w:t>
      </w:r>
      <w:r w:rsidR="00E45EFF" w:rsidRPr="00EC64C1">
        <w:rPr>
          <w:rFonts w:ascii="Times New Roman" w:hAnsi="Times New Roman"/>
          <w:b w:val="0"/>
          <w:szCs w:val="22"/>
          <w:lang w:val="bs-Latn-BA"/>
        </w:rPr>
        <w:t xml:space="preserve">   </w:t>
      </w:r>
      <w:r w:rsidR="00E36F12" w:rsidRPr="00EC64C1">
        <w:rPr>
          <w:rFonts w:ascii="Times New Roman" w:hAnsi="Times New Roman"/>
          <w:b w:val="0"/>
          <w:szCs w:val="22"/>
        </w:rPr>
        <w:t>predsjedatelju Zastupničkog doma</w:t>
      </w:r>
      <w:r w:rsidR="00E36F12" w:rsidRPr="00EC64C1">
        <w:rPr>
          <w:rFonts w:ascii="Times New Roman" w:hAnsi="Times New Roman"/>
          <w:b w:val="0"/>
          <w:szCs w:val="22"/>
        </w:rPr>
        <w:tab/>
      </w:r>
      <w:r w:rsidR="00E36F12" w:rsidRPr="00EC64C1">
        <w:rPr>
          <w:rFonts w:ascii="Times New Roman" w:hAnsi="Times New Roman"/>
          <w:b w:val="0"/>
          <w:szCs w:val="22"/>
        </w:rPr>
        <w:tab/>
        <w:t xml:space="preserve">            </w:t>
      </w:r>
      <w:r w:rsidR="00ED18E3" w:rsidRPr="00EC64C1">
        <w:rPr>
          <w:rFonts w:ascii="Times New Roman" w:hAnsi="Times New Roman"/>
          <w:b w:val="0"/>
          <w:szCs w:val="22"/>
        </w:rPr>
        <w:t xml:space="preserve">              </w:t>
      </w:r>
      <w:r w:rsidR="00D75E53" w:rsidRPr="003A1EA4">
        <w:rPr>
          <w:rFonts w:ascii="Times New Roman" w:hAnsi="Times New Roman"/>
          <w:b w:val="0"/>
          <w:sz w:val="24"/>
          <w:szCs w:val="24"/>
        </w:rPr>
        <w:t>Irfan Ajanović</w:t>
      </w:r>
    </w:p>
    <w:p w:rsidR="00E36F12" w:rsidRPr="00EC64C1" w:rsidRDefault="0068641F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do</w:t>
      </w:r>
      <w:r w:rsidR="00E36F12" w:rsidRPr="00EC64C1">
        <w:rPr>
          <w:sz w:val="22"/>
          <w:szCs w:val="22"/>
        </w:rPr>
        <w:t>predsjedateljima Zastupničkog doma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 xml:space="preserve">tajniku Zastupničkog doma 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tajniku Ustavnog povjerenstva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Računovodstvu</w:t>
      </w:r>
    </w:p>
    <w:p w:rsidR="00E36F12" w:rsidRPr="00EC64C1" w:rsidRDefault="00E36F12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  <w:lang w:val="hr-HR"/>
        </w:rPr>
        <w:t>R</w:t>
      </w:r>
      <w:r w:rsidRPr="00EC64C1">
        <w:rPr>
          <w:sz w:val="22"/>
          <w:szCs w:val="22"/>
        </w:rPr>
        <w:t>ecepciji</w:t>
      </w:r>
    </w:p>
    <w:p w:rsidR="007A534A" w:rsidRPr="00EC64C1" w:rsidRDefault="007A534A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 xml:space="preserve">a/a </w:t>
      </w:r>
      <w:r w:rsidR="0068641F" w:rsidRPr="00EC64C1">
        <w:rPr>
          <w:sz w:val="22"/>
          <w:szCs w:val="22"/>
        </w:rPr>
        <w:t>Povjerenstva</w:t>
      </w:r>
    </w:p>
    <w:p w:rsidR="00E36F12" w:rsidRDefault="00E36F12" w:rsidP="00EC64C1">
      <w:pPr>
        <w:numPr>
          <w:ilvl w:val="0"/>
          <w:numId w:val="3"/>
        </w:numPr>
        <w:rPr>
          <w:sz w:val="22"/>
          <w:szCs w:val="22"/>
        </w:rPr>
      </w:pPr>
      <w:r w:rsidRPr="00EC64C1">
        <w:rPr>
          <w:sz w:val="22"/>
          <w:szCs w:val="22"/>
        </w:rPr>
        <w:t>a/a</w:t>
      </w: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Default="00F44C9E" w:rsidP="00F44C9E">
      <w:pPr>
        <w:rPr>
          <w:sz w:val="22"/>
          <w:szCs w:val="22"/>
        </w:rPr>
      </w:pPr>
    </w:p>
    <w:p w:rsidR="00F44C9E" w:rsidRPr="003A1EA4" w:rsidRDefault="00F44C9E" w:rsidP="00F44C9E">
      <w:pPr>
        <w:rPr>
          <w:b/>
        </w:rPr>
      </w:pPr>
      <w:r>
        <w:rPr>
          <w:b/>
          <w:sz w:val="22"/>
          <w:szCs w:val="22"/>
        </w:rPr>
        <w:t xml:space="preserve">           </w:t>
      </w:r>
      <w:r w:rsidRPr="00724CF4">
        <w:rPr>
          <w:b/>
          <w:sz w:val="22"/>
          <w:szCs w:val="22"/>
        </w:rPr>
        <w:t xml:space="preserve"> </w:t>
      </w:r>
      <w:r w:rsidRPr="003A1EA4">
        <w:rPr>
          <w:b/>
        </w:rPr>
        <w:t xml:space="preserve">БОСНA И ХЕРЦЕГОВИНA                    </w:t>
      </w:r>
      <w:r w:rsidRPr="003A1EA4">
        <w:rPr>
          <w:b/>
          <w:lang w:val="sr-Cyrl-CS"/>
        </w:rPr>
        <w:t xml:space="preserve">         </w:t>
      </w:r>
      <w:r w:rsidR="003A1EA4">
        <w:rPr>
          <w:b/>
          <w:lang w:val="bs-Latn-BA"/>
        </w:rPr>
        <w:t xml:space="preserve">   </w:t>
      </w:r>
      <w:r w:rsidRPr="003A1EA4">
        <w:rPr>
          <w:b/>
        </w:rPr>
        <w:t>ПAРЛAМЕНТ ФЕДЕРAЦИЈЕ</w:t>
      </w:r>
    </w:p>
    <w:p w:rsidR="00F44C9E" w:rsidRPr="003A1EA4" w:rsidRDefault="00F44C9E" w:rsidP="00F44C9E">
      <w:pPr>
        <w:rPr>
          <w:b/>
        </w:rPr>
      </w:pPr>
      <w:r w:rsidRPr="003A1EA4">
        <w:rPr>
          <w:b/>
        </w:rPr>
        <w:t xml:space="preserve">ФЕДЕРAЦИЈA БОСНЕ И ХЕРЦЕГОВИНЕ     </w:t>
      </w:r>
      <w:r w:rsidR="003A1EA4">
        <w:rPr>
          <w:b/>
        </w:rPr>
        <w:t xml:space="preserve">   </w:t>
      </w:r>
      <w:r w:rsidRPr="003A1EA4">
        <w:rPr>
          <w:b/>
        </w:rPr>
        <w:t xml:space="preserve">ПРЕДСТAВНИЧКИ-ЗAСТУПНИЧКИ ДОМ            </w:t>
      </w:r>
    </w:p>
    <w:p w:rsidR="00F44C9E" w:rsidRDefault="00F44C9E" w:rsidP="00F44C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Уставна</w:t>
      </w:r>
      <w:r w:rsidRPr="00724CF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комисија</w:t>
      </w:r>
    </w:p>
    <w:p w:rsidR="00F44C9E" w:rsidRPr="00724CF4" w:rsidRDefault="00F44C9E" w:rsidP="00F44C9E">
      <w:pPr>
        <w:jc w:val="center"/>
        <w:rPr>
          <w:b/>
          <w:sz w:val="22"/>
          <w:szCs w:val="22"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bs-Latn-BA"/>
        </w:rPr>
      </w:pPr>
      <w:r>
        <w:rPr>
          <w:sz w:val="22"/>
          <w:szCs w:val="22"/>
          <w:lang w:val="hr-HR"/>
        </w:rPr>
        <w:t>Број</w:t>
      </w:r>
      <w:r w:rsidRPr="00724CF4">
        <w:rPr>
          <w:sz w:val="22"/>
          <w:szCs w:val="22"/>
          <w:lang w:val="hr-HR"/>
        </w:rPr>
        <w:t xml:space="preserve">: </w:t>
      </w:r>
      <w:r>
        <w:rPr>
          <w:sz w:val="22"/>
          <w:szCs w:val="22"/>
          <w:lang w:val="hr-HR"/>
        </w:rPr>
        <w:t>01/1-02-</w:t>
      </w:r>
      <w:r w:rsidR="00DF5618">
        <w:rPr>
          <w:sz w:val="22"/>
          <w:szCs w:val="22"/>
          <w:lang w:val="hr-HR"/>
        </w:rPr>
        <w:t>510</w:t>
      </w:r>
      <w:r>
        <w:rPr>
          <w:sz w:val="22"/>
          <w:szCs w:val="22"/>
          <w:lang w:val="hr-HR"/>
        </w:rPr>
        <w:t>/11</w:t>
      </w: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Сарајево</w:t>
      </w:r>
      <w:r w:rsidRPr="00724CF4">
        <w:rPr>
          <w:sz w:val="22"/>
          <w:szCs w:val="22"/>
          <w:lang w:val="hr-HR"/>
        </w:rPr>
        <w:t xml:space="preserve">, </w:t>
      </w:r>
      <w:r w:rsidR="00DF5618">
        <w:rPr>
          <w:sz w:val="22"/>
          <w:szCs w:val="22"/>
          <w:lang w:val="hr-HR"/>
        </w:rPr>
        <w:t>1</w:t>
      </w:r>
      <w:r w:rsidR="003A1EA4">
        <w:rPr>
          <w:sz w:val="22"/>
          <w:szCs w:val="22"/>
          <w:lang w:val="hr-HR"/>
        </w:rPr>
        <w:t>8</w:t>
      </w:r>
      <w:r w:rsidR="00DF5618">
        <w:rPr>
          <w:sz w:val="22"/>
          <w:szCs w:val="22"/>
          <w:lang w:val="hr-HR"/>
        </w:rPr>
        <w:t>.05</w:t>
      </w:r>
      <w:r>
        <w:rPr>
          <w:sz w:val="22"/>
          <w:szCs w:val="22"/>
          <w:lang w:val="hr-HR"/>
        </w:rPr>
        <w:t>.2011.</w:t>
      </w:r>
      <w:r w:rsidRPr="007271FC">
        <w:rPr>
          <w:b/>
          <w:sz w:val="22"/>
          <w:szCs w:val="22"/>
          <w:lang w:val="bs-Latn-BA"/>
        </w:rPr>
        <w:t xml:space="preserve"> </w:t>
      </w:r>
      <w:r w:rsidRPr="007271FC">
        <w:rPr>
          <w:sz w:val="22"/>
          <w:szCs w:val="22"/>
          <w:lang w:val="bs-Latn-BA"/>
        </w:rPr>
        <w:t>године</w:t>
      </w: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</w:p>
    <w:p w:rsidR="00F44C9E" w:rsidRDefault="00F44C9E" w:rsidP="00F44C9E">
      <w:pPr>
        <w:jc w:val="both"/>
        <w:rPr>
          <w:sz w:val="22"/>
          <w:szCs w:val="22"/>
          <w:lang w:val="hr-HR"/>
        </w:rPr>
      </w:pPr>
    </w:p>
    <w:p w:rsidR="00F44C9E" w:rsidRPr="00724CF4" w:rsidRDefault="00F44C9E" w:rsidP="00F44C9E">
      <w:pPr>
        <w:jc w:val="both"/>
        <w:rPr>
          <w:sz w:val="22"/>
          <w:szCs w:val="22"/>
          <w:lang w:val="hr-HR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hr-HR"/>
        </w:rPr>
      </w:pPr>
      <w:r w:rsidRPr="007271FC">
        <w:rPr>
          <w:sz w:val="22"/>
          <w:szCs w:val="22"/>
          <w:lang w:val="hr-HR"/>
        </w:rPr>
        <w:t>ЧЛAНУ УСТAВНЕ КОМИСИЈЕ</w:t>
      </w:r>
    </w:p>
    <w:p w:rsidR="00F44C9E" w:rsidRPr="007271FC" w:rsidRDefault="00F44C9E" w:rsidP="00F44C9E">
      <w:pPr>
        <w:jc w:val="both"/>
        <w:rPr>
          <w:sz w:val="22"/>
          <w:szCs w:val="22"/>
          <w:lang w:val="hr-HR"/>
        </w:rPr>
      </w:pPr>
      <w:r w:rsidRPr="007271FC">
        <w:rPr>
          <w:sz w:val="22"/>
          <w:szCs w:val="22"/>
          <w:lang w:val="hr-HR"/>
        </w:rPr>
        <w:t>ПРЕДСТAВНИЧКОГ ДОМA</w:t>
      </w:r>
    </w:p>
    <w:p w:rsidR="00F44C9E" w:rsidRPr="007271FC" w:rsidRDefault="00F44C9E" w:rsidP="00F44C9E">
      <w:pPr>
        <w:jc w:val="both"/>
        <w:rPr>
          <w:sz w:val="22"/>
          <w:szCs w:val="22"/>
          <w:lang w:val="hr-HR"/>
        </w:rPr>
      </w:pPr>
      <w:r w:rsidRPr="007271FC">
        <w:rPr>
          <w:sz w:val="22"/>
          <w:szCs w:val="22"/>
          <w:lang w:val="hr-HR"/>
        </w:rPr>
        <w:t>ПAРЛAМЕНТA ФЕДЕРAЦИЈЕ БиХ</w:t>
      </w: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b/>
          <w:sz w:val="22"/>
          <w:szCs w:val="22"/>
          <w:lang w:val="sr-Cyrl-CS"/>
        </w:rPr>
      </w:pPr>
      <w:r w:rsidRPr="007271FC">
        <w:rPr>
          <w:sz w:val="22"/>
          <w:szCs w:val="22"/>
          <w:lang w:val="sr-Cyrl-CS"/>
        </w:rPr>
        <w:tab/>
      </w:r>
      <w:r w:rsidRPr="007271FC">
        <w:rPr>
          <w:sz w:val="22"/>
          <w:szCs w:val="22"/>
        </w:rPr>
        <w:t>На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основу</w:t>
      </w:r>
      <w:r w:rsidRPr="007271FC">
        <w:rPr>
          <w:sz w:val="22"/>
          <w:szCs w:val="22"/>
          <w:lang w:val="sr-Cyrl-CS"/>
        </w:rPr>
        <w:t xml:space="preserve"> ч</w:t>
      </w:r>
      <w:r w:rsidRPr="007271FC">
        <w:rPr>
          <w:sz w:val="22"/>
          <w:szCs w:val="22"/>
        </w:rPr>
        <w:t xml:space="preserve">л. 46. и </w:t>
      </w:r>
      <w:r w:rsidRPr="007271FC">
        <w:rPr>
          <w:sz w:val="22"/>
          <w:szCs w:val="22"/>
          <w:lang w:val="sr-Cyrl-CS"/>
        </w:rPr>
        <w:t xml:space="preserve">57. </w:t>
      </w:r>
      <w:r w:rsidRPr="007271FC">
        <w:rPr>
          <w:sz w:val="22"/>
          <w:szCs w:val="22"/>
        </w:rPr>
        <w:t>Пословника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Представни</w:t>
      </w:r>
      <w:r w:rsidRPr="007271FC">
        <w:rPr>
          <w:sz w:val="22"/>
          <w:szCs w:val="22"/>
          <w:lang w:val="sr-Cyrl-CS"/>
        </w:rPr>
        <w:t>ч</w:t>
      </w:r>
      <w:r w:rsidRPr="007271FC">
        <w:rPr>
          <w:sz w:val="22"/>
          <w:szCs w:val="22"/>
        </w:rPr>
        <w:t>ког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дома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Парламента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Федерације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БиХ</w:t>
      </w:r>
      <w:r w:rsidRPr="007271FC">
        <w:rPr>
          <w:sz w:val="22"/>
          <w:szCs w:val="22"/>
          <w:lang w:val="sr-Cyrl-CS"/>
        </w:rPr>
        <w:t xml:space="preserve"> (“</w:t>
      </w:r>
      <w:r w:rsidRPr="007271FC">
        <w:rPr>
          <w:sz w:val="22"/>
          <w:szCs w:val="22"/>
        </w:rPr>
        <w:t>Слу</w:t>
      </w:r>
      <w:r w:rsidRPr="007271FC">
        <w:rPr>
          <w:sz w:val="22"/>
          <w:szCs w:val="22"/>
          <w:lang w:val="sr-Cyrl-CS"/>
        </w:rPr>
        <w:t>ж</w:t>
      </w:r>
      <w:r w:rsidRPr="007271FC">
        <w:rPr>
          <w:sz w:val="22"/>
          <w:szCs w:val="22"/>
        </w:rPr>
        <w:t>бене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новине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ФБиХ</w:t>
      </w:r>
      <w:r w:rsidRPr="007271FC">
        <w:rPr>
          <w:sz w:val="22"/>
          <w:szCs w:val="22"/>
          <w:lang w:val="sr-Cyrl-CS"/>
        </w:rPr>
        <w:t xml:space="preserve">” </w:t>
      </w:r>
      <w:r w:rsidRPr="007271FC">
        <w:rPr>
          <w:sz w:val="22"/>
          <w:szCs w:val="22"/>
        </w:rPr>
        <w:t>број</w:t>
      </w:r>
      <w:r w:rsidRPr="007271FC">
        <w:rPr>
          <w:sz w:val="22"/>
          <w:szCs w:val="22"/>
          <w:lang w:val="sr-Cyrl-CS"/>
        </w:rPr>
        <w:t xml:space="preserve"> 69/07), </w:t>
      </w:r>
      <w:r w:rsidRPr="007271FC">
        <w:rPr>
          <w:b/>
          <w:sz w:val="22"/>
          <w:szCs w:val="22"/>
        </w:rPr>
        <w:t>сазивам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  <w:lang w:val="bs-Latn-BA"/>
        </w:rPr>
        <w:t>конституирајућу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  <w:lang w:val="bs-Latn-BA"/>
        </w:rPr>
        <w:t xml:space="preserve">сједницу </w:t>
      </w:r>
      <w:r w:rsidRPr="007271FC">
        <w:rPr>
          <w:b/>
          <w:sz w:val="22"/>
          <w:szCs w:val="22"/>
        </w:rPr>
        <w:t>Уставне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комисије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Представни</w:t>
      </w:r>
      <w:r w:rsidRPr="007271FC">
        <w:rPr>
          <w:sz w:val="22"/>
          <w:szCs w:val="22"/>
          <w:lang w:val="sr-Cyrl-CS"/>
        </w:rPr>
        <w:t>ч</w:t>
      </w:r>
      <w:r w:rsidRPr="007271FC">
        <w:rPr>
          <w:sz w:val="22"/>
          <w:szCs w:val="22"/>
        </w:rPr>
        <w:t>ког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дома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Парламента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Федерације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БиХ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 xml:space="preserve">за </w:t>
      </w:r>
      <w:r w:rsidR="00DF5618">
        <w:t xml:space="preserve">понедељак, </w:t>
      </w:r>
      <w:r w:rsidR="003A1EA4">
        <w:rPr>
          <w:b/>
          <w:sz w:val="22"/>
          <w:szCs w:val="22"/>
          <w:lang w:val="bs-Latn-BA"/>
        </w:rPr>
        <w:t>3</w:t>
      </w:r>
      <w:r w:rsidR="00DF5618">
        <w:rPr>
          <w:b/>
          <w:sz w:val="22"/>
          <w:szCs w:val="22"/>
          <w:lang w:val="bs-Latn-BA"/>
        </w:rPr>
        <w:t>0.05</w:t>
      </w:r>
      <w:r w:rsidRPr="007271FC">
        <w:rPr>
          <w:b/>
          <w:sz w:val="22"/>
          <w:szCs w:val="22"/>
          <w:lang w:val="bs-Latn-BA"/>
        </w:rPr>
        <w:t>.2011. године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са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по</w:t>
      </w:r>
      <w:r w:rsidRPr="007271FC">
        <w:rPr>
          <w:b/>
          <w:sz w:val="22"/>
          <w:szCs w:val="22"/>
          <w:lang w:val="sr-Cyrl-CS"/>
        </w:rPr>
        <w:t>ч</w:t>
      </w:r>
      <w:r w:rsidRPr="007271FC">
        <w:rPr>
          <w:b/>
          <w:sz w:val="22"/>
          <w:szCs w:val="22"/>
        </w:rPr>
        <w:t>етком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  <w:lang w:val="hr-BA"/>
        </w:rPr>
        <w:t>1</w:t>
      </w:r>
      <w:r w:rsidR="00DF5618">
        <w:rPr>
          <w:b/>
          <w:sz w:val="22"/>
          <w:szCs w:val="22"/>
          <w:lang w:val="hr-BA"/>
        </w:rPr>
        <w:t>2</w:t>
      </w:r>
      <w:r w:rsidRPr="007271FC">
        <w:rPr>
          <w:b/>
          <w:sz w:val="22"/>
          <w:szCs w:val="22"/>
          <w:lang w:val="hr-BA"/>
        </w:rPr>
        <w:t xml:space="preserve">,00 </w:t>
      </w:r>
      <w:r w:rsidRPr="007271FC">
        <w:rPr>
          <w:b/>
          <w:sz w:val="22"/>
          <w:szCs w:val="22"/>
        </w:rPr>
        <w:t>сати</w:t>
      </w:r>
      <w:r w:rsidRPr="007271FC">
        <w:rPr>
          <w:b/>
          <w:sz w:val="22"/>
          <w:szCs w:val="22"/>
          <w:lang w:val="sr-Cyrl-CS"/>
        </w:rPr>
        <w:t>.</w:t>
      </w:r>
    </w:p>
    <w:p w:rsidR="003A1EA4" w:rsidRDefault="00F44C9E" w:rsidP="00DF5618">
      <w:pPr>
        <w:jc w:val="both"/>
      </w:pPr>
      <w:r w:rsidRPr="007271FC">
        <w:rPr>
          <w:sz w:val="22"/>
          <w:szCs w:val="22"/>
          <w:lang w:val="hr-HR"/>
        </w:rPr>
        <w:tab/>
      </w:r>
      <w:r w:rsidRPr="007271FC">
        <w:rPr>
          <w:sz w:val="22"/>
          <w:szCs w:val="22"/>
        </w:rPr>
        <w:t>Сједница</w:t>
      </w:r>
      <w:r w:rsidRPr="007271FC">
        <w:rPr>
          <w:sz w:val="22"/>
          <w:szCs w:val="22"/>
          <w:lang w:val="hr-HR"/>
        </w:rPr>
        <w:t xml:space="preserve"> ћ</w:t>
      </w:r>
      <w:r w:rsidRPr="007271FC">
        <w:rPr>
          <w:sz w:val="22"/>
          <w:szCs w:val="22"/>
        </w:rPr>
        <w:t>е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се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одр</w:t>
      </w:r>
      <w:r w:rsidRPr="007271FC">
        <w:rPr>
          <w:sz w:val="22"/>
          <w:szCs w:val="22"/>
          <w:lang w:val="hr-HR"/>
        </w:rPr>
        <w:t>ж</w:t>
      </w:r>
      <w:r w:rsidRPr="007271FC">
        <w:rPr>
          <w:sz w:val="22"/>
          <w:szCs w:val="22"/>
        </w:rPr>
        <w:t>ати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у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зград</w:t>
      </w:r>
      <w:r w:rsidR="003A1EA4" w:rsidRPr="007271FC">
        <w:rPr>
          <w:sz w:val="22"/>
          <w:szCs w:val="22"/>
        </w:rPr>
        <w:t>и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Парламента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Федерације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БиХ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у</w:t>
      </w:r>
      <w:r w:rsidRPr="007271FC">
        <w:rPr>
          <w:sz w:val="22"/>
          <w:szCs w:val="22"/>
          <w:lang w:val="hr-HR"/>
        </w:rPr>
        <w:t xml:space="preserve"> </w:t>
      </w:r>
      <w:r w:rsidRPr="007271FC">
        <w:rPr>
          <w:sz w:val="22"/>
          <w:szCs w:val="22"/>
        </w:rPr>
        <w:t>Сарајеву</w:t>
      </w:r>
      <w:r w:rsidRPr="007271FC">
        <w:rPr>
          <w:sz w:val="22"/>
          <w:szCs w:val="22"/>
          <w:lang w:val="hr-HR"/>
        </w:rPr>
        <w:t xml:space="preserve">, </w:t>
      </w:r>
      <w:r w:rsidRPr="007271FC">
        <w:rPr>
          <w:sz w:val="22"/>
          <w:szCs w:val="22"/>
        </w:rPr>
        <w:t>ул</w:t>
      </w:r>
      <w:r w:rsidRPr="007271FC">
        <w:rPr>
          <w:sz w:val="22"/>
          <w:szCs w:val="22"/>
          <w:lang w:val="hr-HR"/>
        </w:rPr>
        <w:t xml:space="preserve">. </w:t>
      </w:r>
      <w:r w:rsidR="003A1EA4">
        <w:rPr>
          <w:sz w:val="22"/>
          <w:szCs w:val="22"/>
        </w:rPr>
        <w:t xml:space="preserve">Хамдије Крешевљаковића број 3, </w:t>
      </w:r>
      <w:r w:rsidR="003A1EA4">
        <w:t>сала 103 (I спрат)</w:t>
      </w:r>
    </w:p>
    <w:p w:rsidR="00F44C9E" w:rsidRPr="007271FC" w:rsidRDefault="00F44C9E" w:rsidP="00F44C9E">
      <w:pPr>
        <w:jc w:val="both"/>
        <w:rPr>
          <w:sz w:val="22"/>
          <w:szCs w:val="22"/>
        </w:rPr>
      </w:pPr>
      <w:r w:rsidRPr="007271FC">
        <w:rPr>
          <w:sz w:val="22"/>
          <w:szCs w:val="22"/>
        </w:rPr>
        <w:t>.</w:t>
      </w:r>
    </w:p>
    <w:p w:rsidR="00F44C9E" w:rsidRPr="007271FC" w:rsidRDefault="00F44C9E" w:rsidP="00F44C9E">
      <w:pPr>
        <w:jc w:val="both"/>
        <w:rPr>
          <w:sz w:val="22"/>
          <w:szCs w:val="22"/>
        </w:rPr>
      </w:pPr>
    </w:p>
    <w:p w:rsidR="00F44C9E" w:rsidRDefault="00F44C9E" w:rsidP="00F44C9E">
      <w:pPr>
        <w:jc w:val="both"/>
        <w:rPr>
          <w:sz w:val="22"/>
          <w:szCs w:val="22"/>
        </w:rPr>
      </w:pPr>
      <w:r w:rsidRPr="007271FC">
        <w:rPr>
          <w:sz w:val="22"/>
          <w:szCs w:val="22"/>
        </w:rPr>
        <w:tab/>
        <w:t>За сједницу предлажем слиједећи</w:t>
      </w:r>
    </w:p>
    <w:p w:rsidR="003A1EA4" w:rsidRPr="007271FC" w:rsidRDefault="003A1EA4" w:rsidP="00F44C9E">
      <w:pPr>
        <w:jc w:val="both"/>
        <w:rPr>
          <w:sz w:val="22"/>
          <w:szCs w:val="22"/>
        </w:rPr>
      </w:pPr>
    </w:p>
    <w:p w:rsidR="00F44C9E" w:rsidRPr="007271FC" w:rsidRDefault="00F44C9E" w:rsidP="00F44C9E">
      <w:pPr>
        <w:jc w:val="both"/>
        <w:rPr>
          <w:sz w:val="22"/>
          <w:szCs w:val="22"/>
        </w:rPr>
      </w:pPr>
    </w:p>
    <w:p w:rsidR="00F44C9E" w:rsidRDefault="00F44C9E" w:rsidP="00F44C9E">
      <w:pPr>
        <w:jc w:val="center"/>
        <w:rPr>
          <w:sz w:val="22"/>
          <w:szCs w:val="22"/>
        </w:rPr>
      </w:pPr>
      <w:r w:rsidRPr="007271FC">
        <w:rPr>
          <w:sz w:val="22"/>
          <w:szCs w:val="22"/>
        </w:rPr>
        <w:t>ДНЕВНИ РЕД</w:t>
      </w:r>
    </w:p>
    <w:p w:rsidR="00DF5618" w:rsidRPr="007271FC" w:rsidRDefault="00DF5618" w:rsidP="00F44C9E">
      <w:pPr>
        <w:jc w:val="center"/>
        <w:rPr>
          <w:sz w:val="22"/>
          <w:szCs w:val="22"/>
        </w:rPr>
      </w:pPr>
    </w:p>
    <w:p w:rsidR="00DF5618" w:rsidRPr="00DF5618" w:rsidRDefault="00DF5618" w:rsidP="00DF5618">
      <w:pPr>
        <w:numPr>
          <w:ilvl w:val="0"/>
          <w:numId w:val="46"/>
        </w:numPr>
        <w:jc w:val="both"/>
        <w:rPr>
          <w:sz w:val="22"/>
          <w:szCs w:val="22"/>
          <w:lang w:val="sr-Cyrl-CS"/>
        </w:rPr>
      </w:pPr>
      <w:r w:rsidRPr="00DF5618">
        <w:rPr>
          <w:sz w:val="22"/>
          <w:szCs w:val="22"/>
          <w:lang w:val="bs-Latn-BA"/>
        </w:rPr>
        <w:t xml:space="preserve">Приједлог Програма рада Уставне комисије за 2011. годину </w:t>
      </w:r>
    </w:p>
    <w:p w:rsidR="00DF5618" w:rsidRPr="00DF5618" w:rsidRDefault="00DF5618" w:rsidP="00DF5618">
      <w:pPr>
        <w:numPr>
          <w:ilvl w:val="0"/>
          <w:numId w:val="46"/>
        </w:numPr>
        <w:jc w:val="both"/>
        <w:rPr>
          <w:sz w:val="22"/>
          <w:szCs w:val="22"/>
          <w:lang w:val="sr-Cyrl-CS"/>
        </w:rPr>
      </w:pPr>
      <w:r w:rsidRPr="00DF5618">
        <w:rPr>
          <w:sz w:val="22"/>
          <w:szCs w:val="22"/>
          <w:lang w:val="bs-Latn-BA"/>
        </w:rPr>
        <w:t>Дистрибуција кључних функција у структури власти у Федерацији БиХ</w:t>
      </w:r>
    </w:p>
    <w:p w:rsidR="00DF5618" w:rsidRPr="00DF5618" w:rsidRDefault="00DF5618" w:rsidP="00DF5618">
      <w:pPr>
        <w:numPr>
          <w:ilvl w:val="0"/>
          <w:numId w:val="46"/>
        </w:numPr>
        <w:jc w:val="both"/>
        <w:rPr>
          <w:sz w:val="22"/>
          <w:szCs w:val="22"/>
          <w:lang w:val="sr-Cyrl-CS"/>
        </w:rPr>
      </w:pPr>
      <w:r w:rsidRPr="00DF5618">
        <w:rPr>
          <w:sz w:val="22"/>
          <w:szCs w:val="22"/>
          <w:lang w:val="bs-Latn-BA"/>
        </w:rPr>
        <w:t>Проведба пресуде Европског суда за људска права у предмету Сејдић и Финци против Босне и Херцеговине</w:t>
      </w:r>
    </w:p>
    <w:p w:rsidR="00DF5618" w:rsidRPr="00DF5618" w:rsidRDefault="00DF5618" w:rsidP="00DF5618">
      <w:pPr>
        <w:numPr>
          <w:ilvl w:val="0"/>
          <w:numId w:val="46"/>
        </w:numPr>
        <w:jc w:val="both"/>
        <w:rPr>
          <w:sz w:val="22"/>
          <w:szCs w:val="22"/>
          <w:lang w:val="sr-Cyrl-CS"/>
        </w:rPr>
      </w:pPr>
      <w:r w:rsidRPr="00DF5618">
        <w:rPr>
          <w:sz w:val="22"/>
          <w:szCs w:val="22"/>
          <w:lang w:val="bs-Latn-BA"/>
        </w:rPr>
        <w:t>Проведба одлука уставних судова Босн</w:t>
      </w:r>
      <w:r w:rsidR="0055265E">
        <w:rPr>
          <w:sz w:val="22"/>
          <w:szCs w:val="22"/>
          <w:lang w:val="bs-Latn-BA"/>
        </w:rPr>
        <w:t>e</w:t>
      </w:r>
      <w:r w:rsidRPr="00DF5618">
        <w:rPr>
          <w:sz w:val="22"/>
          <w:szCs w:val="22"/>
          <w:lang w:val="bs-Latn-BA"/>
        </w:rPr>
        <w:t xml:space="preserve"> и Херцеговин</w:t>
      </w:r>
      <w:r w:rsidR="0055265E">
        <w:rPr>
          <w:sz w:val="22"/>
          <w:szCs w:val="22"/>
          <w:lang w:val="bs-Latn-BA"/>
        </w:rPr>
        <w:t xml:space="preserve">e </w:t>
      </w:r>
      <w:r w:rsidR="0055265E" w:rsidRPr="00DF5618">
        <w:rPr>
          <w:sz w:val="22"/>
          <w:szCs w:val="22"/>
          <w:lang w:val="bs-Latn-BA"/>
        </w:rPr>
        <w:t xml:space="preserve">и </w:t>
      </w:r>
      <w:r w:rsidR="0025006F" w:rsidRPr="00DF5618">
        <w:rPr>
          <w:sz w:val="22"/>
          <w:szCs w:val="22"/>
          <w:lang w:val="bs-Latn-BA"/>
        </w:rPr>
        <w:t>Федерациј</w:t>
      </w:r>
      <w:r w:rsidR="0055265E">
        <w:rPr>
          <w:sz w:val="22"/>
          <w:szCs w:val="22"/>
          <w:lang w:val="bs-Latn-BA"/>
        </w:rPr>
        <w:t>e</w:t>
      </w:r>
      <w:r w:rsidR="0025006F">
        <w:rPr>
          <w:sz w:val="22"/>
          <w:szCs w:val="22"/>
          <w:lang w:val="bs-Latn-BA"/>
        </w:rPr>
        <w:t xml:space="preserve"> </w:t>
      </w:r>
      <w:r w:rsidR="0025006F" w:rsidRPr="00DF5618">
        <w:rPr>
          <w:sz w:val="22"/>
          <w:szCs w:val="22"/>
          <w:lang w:val="bs-Latn-BA"/>
        </w:rPr>
        <w:t>Босн</w:t>
      </w:r>
      <w:r w:rsidR="0025006F">
        <w:rPr>
          <w:sz w:val="22"/>
          <w:szCs w:val="22"/>
          <w:lang w:val="bs-Latn-BA"/>
        </w:rPr>
        <w:t>e</w:t>
      </w:r>
      <w:r w:rsidR="0025006F" w:rsidRPr="00DF5618">
        <w:rPr>
          <w:sz w:val="22"/>
          <w:szCs w:val="22"/>
          <w:lang w:val="bs-Latn-BA"/>
        </w:rPr>
        <w:t xml:space="preserve"> и Херцеговин</w:t>
      </w:r>
      <w:r w:rsidR="0025006F">
        <w:rPr>
          <w:sz w:val="22"/>
          <w:szCs w:val="22"/>
          <w:lang w:val="bs-Latn-BA"/>
        </w:rPr>
        <w:t>e</w:t>
      </w:r>
    </w:p>
    <w:p w:rsidR="00DF5618" w:rsidRPr="00DF5618" w:rsidRDefault="00DF5618" w:rsidP="00DF5618">
      <w:pPr>
        <w:numPr>
          <w:ilvl w:val="0"/>
          <w:numId w:val="46"/>
        </w:numPr>
        <w:jc w:val="both"/>
        <w:rPr>
          <w:sz w:val="22"/>
          <w:szCs w:val="22"/>
          <w:lang w:val="sr-Cyrl-CS"/>
        </w:rPr>
      </w:pPr>
      <w:r w:rsidRPr="00DF5618">
        <w:rPr>
          <w:sz w:val="22"/>
          <w:szCs w:val="22"/>
          <w:lang w:val="hr-HR"/>
        </w:rPr>
        <w:t>Остала питања</w:t>
      </w:r>
    </w:p>
    <w:p w:rsidR="00F44C9E" w:rsidRPr="00DF5618" w:rsidRDefault="00F44C9E" w:rsidP="00F44C9E">
      <w:pPr>
        <w:jc w:val="both"/>
        <w:rPr>
          <w:sz w:val="22"/>
          <w:szCs w:val="22"/>
        </w:rPr>
      </w:pPr>
    </w:p>
    <w:p w:rsidR="00F44C9E" w:rsidRDefault="00F44C9E" w:rsidP="00F44C9E">
      <w:pPr>
        <w:jc w:val="both"/>
        <w:rPr>
          <w:sz w:val="22"/>
          <w:szCs w:val="22"/>
          <w:lang w:val="bs-Latn-BA"/>
        </w:rPr>
      </w:pPr>
    </w:p>
    <w:p w:rsidR="00DF5618" w:rsidRPr="007271FC" w:rsidRDefault="00DF5618" w:rsidP="00F44C9E">
      <w:pPr>
        <w:jc w:val="both"/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jc w:val="both"/>
        <w:rPr>
          <w:sz w:val="22"/>
          <w:szCs w:val="22"/>
          <w:lang w:val="sr-Cyrl-CS"/>
        </w:rPr>
      </w:pPr>
      <w:r w:rsidRPr="007271FC">
        <w:rPr>
          <w:sz w:val="22"/>
          <w:szCs w:val="22"/>
          <w:lang w:val="sr-Cyrl-CS"/>
        </w:rPr>
        <w:tab/>
      </w:r>
      <w:r w:rsidRPr="007271FC">
        <w:rPr>
          <w:b/>
          <w:sz w:val="22"/>
          <w:szCs w:val="22"/>
        </w:rPr>
        <w:t>Молимо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вас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да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Ва</w:t>
      </w:r>
      <w:r w:rsidRPr="007271FC">
        <w:rPr>
          <w:sz w:val="22"/>
          <w:szCs w:val="22"/>
          <w:lang w:val="sr-Cyrl-CS"/>
        </w:rPr>
        <w:t xml:space="preserve">ш </w:t>
      </w:r>
      <w:r w:rsidRPr="007271FC">
        <w:rPr>
          <w:sz w:val="22"/>
          <w:szCs w:val="22"/>
        </w:rPr>
        <w:t>евентуални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изостанак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са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ове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сједнице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правовремено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најавите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секретару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Уставне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комисије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проф</w:t>
      </w:r>
      <w:r w:rsidRPr="007271FC">
        <w:rPr>
          <w:b/>
          <w:sz w:val="22"/>
          <w:szCs w:val="22"/>
          <w:lang w:val="sr-Cyrl-CS"/>
        </w:rPr>
        <w:t xml:space="preserve">. </w:t>
      </w:r>
      <w:r w:rsidRPr="007271FC">
        <w:rPr>
          <w:b/>
          <w:sz w:val="22"/>
          <w:szCs w:val="22"/>
        </w:rPr>
        <w:t>др</w:t>
      </w:r>
      <w:r w:rsidRPr="007271FC">
        <w:rPr>
          <w:b/>
          <w:sz w:val="22"/>
          <w:szCs w:val="22"/>
          <w:lang w:val="sr-Cyrl-CS"/>
        </w:rPr>
        <w:t xml:space="preserve">. </w:t>
      </w:r>
      <w:r w:rsidRPr="007271FC">
        <w:rPr>
          <w:b/>
          <w:sz w:val="22"/>
          <w:szCs w:val="22"/>
        </w:rPr>
        <w:t>Сеаду</w:t>
      </w:r>
      <w:r w:rsidRPr="007271FC">
        <w:rPr>
          <w:b/>
          <w:sz w:val="22"/>
          <w:szCs w:val="22"/>
          <w:lang w:val="sr-Cyrl-CS"/>
        </w:rPr>
        <w:t xml:space="preserve"> </w:t>
      </w:r>
      <w:r w:rsidRPr="007271FC">
        <w:rPr>
          <w:b/>
          <w:sz w:val="22"/>
          <w:szCs w:val="22"/>
        </w:rPr>
        <w:t>Диздареви</w:t>
      </w:r>
      <w:r w:rsidRPr="007271FC">
        <w:rPr>
          <w:b/>
          <w:sz w:val="22"/>
          <w:szCs w:val="22"/>
          <w:lang w:val="sr-Cyrl-CS"/>
        </w:rPr>
        <w:t>ћ</w:t>
      </w:r>
      <w:r w:rsidRPr="007271FC">
        <w:rPr>
          <w:b/>
          <w:sz w:val="22"/>
          <w:szCs w:val="22"/>
        </w:rPr>
        <w:t>у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на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број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телефона</w:t>
      </w:r>
      <w:r w:rsidRPr="007271FC">
        <w:rPr>
          <w:sz w:val="22"/>
          <w:szCs w:val="22"/>
          <w:lang w:val="sr-Cyrl-CS"/>
        </w:rPr>
        <w:t xml:space="preserve"> 033 225-321</w:t>
      </w:r>
      <w:r w:rsidRPr="007271FC">
        <w:rPr>
          <w:sz w:val="22"/>
          <w:szCs w:val="22"/>
          <w:lang w:val="bs-Latn-BA"/>
        </w:rPr>
        <w:t xml:space="preserve">, </w:t>
      </w:r>
      <w:r w:rsidRPr="007271FC">
        <w:rPr>
          <w:sz w:val="22"/>
          <w:szCs w:val="22"/>
        </w:rPr>
        <w:t>ГСМ</w:t>
      </w:r>
      <w:r w:rsidRPr="007271FC">
        <w:rPr>
          <w:sz w:val="22"/>
          <w:szCs w:val="22"/>
          <w:lang w:val="sr-Cyrl-CS"/>
        </w:rPr>
        <w:t xml:space="preserve"> 061/145-805 </w:t>
      </w:r>
      <w:r w:rsidRPr="007271FC">
        <w:rPr>
          <w:sz w:val="22"/>
          <w:szCs w:val="22"/>
        </w:rPr>
        <w:t>или</w:t>
      </w:r>
      <w:r w:rsidRPr="007271FC">
        <w:rPr>
          <w:sz w:val="22"/>
          <w:szCs w:val="22"/>
          <w:lang w:val="sr-Cyrl-CS"/>
        </w:rPr>
        <w:t xml:space="preserve"> </w:t>
      </w:r>
      <w:r w:rsidRPr="007271FC">
        <w:rPr>
          <w:sz w:val="22"/>
          <w:szCs w:val="22"/>
        </w:rPr>
        <w:t>фаx</w:t>
      </w:r>
      <w:r w:rsidRPr="007271FC">
        <w:rPr>
          <w:sz w:val="22"/>
          <w:szCs w:val="22"/>
          <w:lang w:val="sr-Cyrl-CS"/>
        </w:rPr>
        <w:t xml:space="preserve"> 203-242.</w:t>
      </w: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  <w:lang w:val="bs-Latn-BA"/>
        </w:rPr>
      </w:pPr>
    </w:p>
    <w:p w:rsidR="00F44C9E" w:rsidRPr="007271FC" w:rsidRDefault="00F44C9E" w:rsidP="00F44C9E">
      <w:pPr>
        <w:rPr>
          <w:sz w:val="22"/>
          <w:szCs w:val="22"/>
        </w:rPr>
      </w:pPr>
      <w:r w:rsidRPr="007271FC">
        <w:rPr>
          <w:sz w:val="22"/>
          <w:szCs w:val="22"/>
        </w:rPr>
        <w:t>Доставити:</w:t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</w:r>
      <w:r w:rsidRPr="007271FC">
        <w:rPr>
          <w:sz w:val="22"/>
          <w:szCs w:val="22"/>
        </w:rPr>
        <w:tab/>
        <w:t xml:space="preserve">           ПРЕДСЈЕДНИК КОМИСИЈЕ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7271FC">
        <w:rPr>
          <w:sz w:val="22"/>
          <w:szCs w:val="22"/>
        </w:rPr>
        <w:t>члановима Уставне комисије</w:t>
      </w:r>
    </w:p>
    <w:p w:rsidR="00F44C9E" w:rsidRPr="007271FC" w:rsidRDefault="00F44C9E" w:rsidP="00F44C9E">
      <w:pPr>
        <w:pStyle w:val="Heading1"/>
        <w:jc w:val="left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 xml:space="preserve">2. </w:t>
      </w:r>
      <w:r w:rsidRPr="007271FC">
        <w:rPr>
          <w:rFonts w:ascii="Times New Roman" w:hAnsi="Times New Roman"/>
          <w:b w:val="0"/>
          <w:szCs w:val="22"/>
        </w:rPr>
        <w:t>предсједавајућем Представничког дома</w:t>
      </w:r>
      <w:r w:rsidRPr="007271FC">
        <w:rPr>
          <w:rFonts w:ascii="Times New Roman" w:hAnsi="Times New Roman"/>
          <w:b w:val="0"/>
          <w:szCs w:val="22"/>
        </w:rPr>
        <w:tab/>
      </w:r>
      <w:r w:rsidRPr="007271FC">
        <w:rPr>
          <w:rFonts w:ascii="Times New Roman" w:hAnsi="Times New Roman"/>
          <w:b w:val="0"/>
          <w:szCs w:val="22"/>
        </w:rPr>
        <w:tab/>
        <w:t xml:space="preserve">                     </w:t>
      </w:r>
      <w:r w:rsidRPr="003A1EA4">
        <w:rPr>
          <w:rFonts w:ascii="Times New Roman" w:hAnsi="Times New Roman"/>
          <w:b w:val="0"/>
          <w:sz w:val="24"/>
          <w:szCs w:val="24"/>
        </w:rPr>
        <w:t>Ирфан Aјановић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7271FC">
        <w:rPr>
          <w:sz w:val="22"/>
          <w:szCs w:val="22"/>
        </w:rPr>
        <w:t>потпредсједавајућим Представничког дома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7271FC">
        <w:rPr>
          <w:sz w:val="22"/>
          <w:szCs w:val="22"/>
        </w:rPr>
        <w:t xml:space="preserve">тајнику Представничког дома 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7271FC">
        <w:rPr>
          <w:sz w:val="22"/>
          <w:szCs w:val="22"/>
        </w:rPr>
        <w:t>секретару Уставне комисије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7271FC">
        <w:rPr>
          <w:sz w:val="22"/>
          <w:szCs w:val="22"/>
        </w:rPr>
        <w:t>рачуноводству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7271FC">
        <w:rPr>
          <w:sz w:val="22"/>
          <w:szCs w:val="22"/>
        </w:rPr>
        <w:t>рецепцији</w:t>
      </w:r>
    </w:p>
    <w:p w:rsidR="00F44C9E" w:rsidRPr="007271FC" w:rsidRDefault="00F44C9E" w:rsidP="00F44C9E">
      <w:pPr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7271FC">
        <w:rPr>
          <w:sz w:val="22"/>
          <w:szCs w:val="22"/>
        </w:rPr>
        <w:t>а/а Комисије</w:t>
      </w:r>
    </w:p>
    <w:p w:rsidR="00F44C9E" w:rsidRPr="007271FC" w:rsidRDefault="00C331C0" w:rsidP="00C331C0">
      <w:pPr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F44C9E" w:rsidRPr="007271FC">
        <w:rPr>
          <w:sz w:val="22"/>
          <w:szCs w:val="22"/>
        </w:rPr>
        <w:t>а/а</w:t>
      </w:r>
    </w:p>
    <w:p w:rsidR="00F44C9E" w:rsidRPr="00EC64C1" w:rsidRDefault="00F44C9E" w:rsidP="00F44C9E">
      <w:pPr>
        <w:rPr>
          <w:sz w:val="22"/>
          <w:szCs w:val="22"/>
        </w:rPr>
      </w:pPr>
    </w:p>
    <w:sectPr w:rsidR="00F44C9E" w:rsidRPr="00EC64C1" w:rsidSect="00724CF4">
      <w:pgSz w:w="11907" w:h="16840" w:code="9"/>
      <w:pgMar w:top="1170" w:right="1647" w:bottom="709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C13"/>
    <w:multiLevelType w:val="hybridMultilevel"/>
    <w:tmpl w:val="D8BE7C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312EB"/>
    <w:multiLevelType w:val="singleLevel"/>
    <w:tmpl w:val="EFFE88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04AC5AB7"/>
    <w:multiLevelType w:val="singleLevel"/>
    <w:tmpl w:val="E3EA0D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56E0BED"/>
    <w:multiLevelType w:val="hybridMultilevel"/>
    <w:tmpl w:val="7B40B6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8C510E"/>
    <w:multiLevelType w:val="singleLevel"/>
    <w:tmpl w:val="92B235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7050CF9"/>
    <w:multiLevelType w:val="hybridMultilevel"/>
    <w:tmpl w:val="F75C35C4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3C7D88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0DF34588"/>
    <w:multiLevelType w:val="hybridMultilevel"/>
    <w:tmpl w:val="428C5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EC7133A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3D74FC0"/>
    <w:multiLevelType w:val="hybridMultilevel"/>
    <w:tmpl w:val="6E2C2B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4B528DF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14F11D5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6B67C6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C8B2CBF"/>
    <w:multiLevelType w:val="hybridMultilevel"/>
    <w:tmpl w:val="313C115C"/>
    <w:lvl w:ilvl="0" w:tplc="BDBC4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EB0F28"/>
    <w:multiLevelType w:val="hybridMultilevel"/>
    <w:tmpl w:val="CA0257A2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27C35DC"/>
    <w:multiLevelType w:val="hybridMultilevel"/>
    <w:tmpl w:val="B98EE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E64A4E"/>
    <w:multiLevelType w:val="hybridMultilevel"/>
    <w:tmpl w:val="F32A1B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5615EF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2D3D3B28"/>
    <w:multiLevelType w:val="hybridMultilevel"/>
    <w:tmpl w:val="A7B8B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853A5F"/>
    <w:multiLevelType w:val="hybridMultilevel"/>
    <w:tmpl w:val="1B4814C8"/>
    <w:lvl w:ilvl="0" w:tplc="BDBA08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53742E8"/>
    <w:multiLevelType w:val="singleLevel"/>
    <w:tmpl w:val="EC7E50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356E0A81"/>
    <w:multiLevelType w:val="hybridMultilevel"/>
    <w:tmpl w:val="7236E8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4C7CF9"/>
    <w:multiLevelType w:val="singleLevel"/>
    <w:tmpl w:val="798EC3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25">
    <w:nsid w:val="387C1A32"/>
    <w:multiLevelType w:val="hybridMultilevel"/>
    <w:tmpl w:val="D45A3A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D03668E"/>
    <w:multiLevelType w:val="hybridMultilevel"/>
    <w:tmpl w:val="3FC26D4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D6D3F17"/>
    <w:multiLevelType w:val="hybridMultilevel"/>
    <w:tmpl w:val="BCF805A4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E311093"/>
    <w:multiLevelType w:val="singleLevel"/>
    <w:tmpl w:val="EF0AFE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40EC54C5"/>
    <w:multiLevelType w:val="hybridMultilevel"/>
    <w:tmpl w:val="DD2445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1481D35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41A81DE0"/>
    <w:multiLevelType w:val="hybridMultilevel"/>
    <w:tmpl w:val="D30CF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22589B"/>
    <w:multiLevelType w:val="hybridMultilevel"/>
    <w:tmpl w:val="C464B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3BE1F19"/>
    <w:multiLevelType w:val="hybridMultilevel"/>
    <w:tmpl w:val="72EA1A40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44373A28"/>
    <w:multiLevelType w:val="hybridMultilevel"/>
    <w:tmpl w:val="B770C8A8"/>
    <w:lvl w:ilvl="0" w:tplc="88849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4D5735C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8E92175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5DC62E75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40E3D95"/>
    <w:multiLevelType w:val="hybridMultilevel"/>
    <w:tmpl w:val="AFC0EE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D171CC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141C92"/>
    <w:multiLevelType w:val="hybridMultilevel"/>
    <w:tmpl w:val="F38014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9A155B"/>
    <w:multiLevelType w:val="singleLevel"/>
    <w:tmpl w:val="E74E4B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>
    <w:nsid w:val="6D8E1FA6"/>
    <w:multiLevelType w:val="hybridMultilevel"/>
    <w:tmpl w:val="35B81D30"/>
    <w:lvl w:ilvl="0" w:tplc="2AEE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BF0085"/>
    <w:multiLevelType w:val="hybridMultilevel"/>
    <w:tmpl w:val="DD4676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EB0053"/>
    <w:multiLevelType w:val="hybridMultilevel"/>
    <w:tmpl w:val="41908942"/>
    <w:lvl w:ilvl="0" w:tplc="CBF06C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6"/>
  </w:num>
  <w:num w:numId="2">
    <w:abstractNumId w:val="1"/>
  </w:num>
  <w:num w:numId="3">
    <w:abstractNumId w:val="8"/>
  </w:num>
  <w:num w:numId="4">
    <w:abstractNumId w:val="4"/>
  </w:num>
  <w:num w:numId="5">
    <w:abstractNumId w:val="24"/>
  </w:num>
  <w:num w:numId="6">
    <w:abstractNumId w:val="35"/>
  </w:num>
  <w:num w:numId="7">
    <w:abstractNumId w:val="22"/>
  </w:num>
  <w:num w:numId="8">
    <w:abstractNumId w:val="2"/>
  </w:num>
  <w:num w:numId="9">
    <w:abstractNumId w:val="12"/>
  </w:num>
  <w:num w:numId="10">
    <w:abstractNumId w:val="6"/>
  </w:num>
  <w:num w:numId="11">
    <w:abstractNumId w:val="42"/>
  </w:num>
  <w:num w:numId="12">
    <w:abstractNumId w:val="37"/>
  </w:num>
  <w:num w:numId="13">
    <w:abstractNumId w:val="19"/>
  </w:num>
  <w:num w:numId="14">
    <w:abstractNumId w:val="28"/>
  </w:num>
  <w:num w:numId="15">
    <w:abstractNumId w:val="13"/>
  </w:num>
  <w:num w:numId="16">
    <w:abstractNumId w:val="30"/>
  </w:num>
  <w:num w:numId="17">
    <w:abstractNumId w:val="11"/>
  </w:num>
  <w:num w:numId="18">
    <w:abstractNumId w:val="9"/>
  </w:num>
  <w:num w:numId="19">
    <w:abstractNumId w:val="38"/>
  </w:num>
  <w:num w:numId="20">
    <w:abstractNumId w:val="40"/>
  </w:num>
  <w:num w:numId="21">
    <w:abstractNumId w:val="26"/>
  </w:num>
  <w:num w:numId="22">
    <w:abstractNumId w:val="41"/>
  </w:num>
  <w:num w:numId="23">
    <w:abstractNumId w:val="34"/>
  </w:num>
  <w:num w:numId="24">
    <w:abstractNumId w:val="21"/>
  </w:num>
  <w:num w:numId="25">
    <w:abstractNumId w:val="33"/>
  </w:num>
  <w:num w:numId="26">
    <w:abstractNumId w:val="5"/>
  </w:num>
  <w:num w:numId="27">
    <w:abstractNumId w:val="45"/>
  </w:num>
  <w:num w:numId="28">
    <w:abstractNumId w:val="14"/>
  </w:num>
  <w:num w:numId="29">
    <w:abstractNumId w:val="27"/>
  </w:num>
  <w:num w:numId="30">
    <w:abstractNumId w:val="16"/>
  </w:num>
  <w:num w:numId="31">
    <w:abstractNumId w:val="0"/>
  </w:num>
  <w:num w:numId="32">
    <w:abstractNumId w:val="18"/>
  </w:num>
  <w:num w:numId="33">
    <w:abstractNumId w:val="15"/>
  </w:num>
  <w:num w:numId="34">
    <w:abstractNumId w:val="32"/>
  </w:num>
  <w:num w:numId="35">
    <w:abstractNumId w:val="44"/>
  </w:num>
  <w:num w:numId="36">
    <w:abstractNumId w:val="25"/>
  </w:num>
  <w:num w:numId="37">
    <w:abstractNumId w:val="23"/>
  </w:num>
  <w:num w:numId="38">
    <w:abstractNumId w:val="39"/>
  </w:num>
  <w:num w:numId="39">
    <w:abstractNumId w:val="3"/>
  </w:num>
  <w:num w:numId="40">
    <w:abstractNumId w:val="20"/>
  </w:num>
  <w:num w:numId="41">
    <w:abstractNumId w:val="43"/>
  </w:num>
  <w:num w:numId="42">
    <w:abstractNumId w:val="29"/>
  </w:num>
  <w:num w:numId="43">
    <w:abstractNumId w:val="17"/>
  </w:num>
  <w:num w:numId="44">
    <w:abstractNumId w:val="31"/>
  </w:num>
  <w:num w:numId="45">
    <w:abstractNumId w:val="7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DD8"/>
    <w:rsid w:val="00002705"/>
    <w:rsid w:val="0000344B"/>
    <w:rsid w:val="00007CB0"/>
    <w:rsid w:val="00016AE5"/>
    <w:rsid w:val="00036BFA"/>
    <w:rsid w:val="00063959"/>
    <w:rsid w:val="000675C8"/>
    <w:rsid w:val="00080A00"/>
    <w:rsid w:val="000971B2"/>
    <w:rsid w:val="00126995"/>
    <w:rsid w:val="00172A57"/>
    <w:rsid w:val="001B7C6F"/>
    <w:rsid w:val="001D086B"/>
    <w:rsid w:val="00200DDE"/>
    <w:rsid w:val="00206409"/>
    <w:rsid w:val="00235127"/>
    <w:rsid w:val="0025006F"/>
    <w:rsid w:val="0025348A"/>
    <w:rsid w:val="00257140"/>
    <w:rsid w:val="00275D4A"/>
    <w:rsid w:val="002B5848"/>
    <w:rsid w:val="002B6253"/>
    <w:rsid w:val="002D7E70"/>
    <w:rsid w:val="00303AC6"/>
    <w:rsid w:val="0031676B"/>
    <w:rsid w:val="0032181D"/>
    <w:rsid w:val="00341796"/>
    <w:rsid w:val="00352703"/>
    <w:rsid w:val="003A1EA4"/>
    <w:rsid w:val="003B749A"/>
    <w:rsid w:val="00401448"/>
    <w:rsid w:val="00402DD8"/>
    <w:rsid w:val="00425C07"/>
    <w:rsid w:val="004578BB"/>
    <w:rsid w:val="004618A2"/>
    <w:rsid w:val="004666EA"/>
    <w:rsid w:val="00467998"/>
    <w:rsid w:val="00485C22"/>
    <w:rsid w:val="0055127E"/>
    <w:rsid w:val="0055265E"/>
    <w:rsid w:val="00554536"/>
    <w:rsid w:val="00555295"/>
    <w:rsid w:val="00570C3B"/>
    <w:rsid w:val="00592135"/>
    <w:rsid w:val="005C30C1"/>
    <w:rsid w:val="005C3BE0"/>
    <w:rsid w:val="005C5C2B"/>
    <w:rsid w:val="005E0CB4"/>
    <w:rsid w:val="005E37B9"/>
    <w:rsid w:val="005F7E3F"/>
    <w:rsid w:val="006216B5"/>
    <w:rsid w:val="00626EA8"/>
    <w:rsid w:val="006356D9"/>
    <w:rsid w:val="00671C84"/>
    <w:rsid w:val="006860BF"/>
    <w:rsid w:val="0068641F"/>
    <w:rsid w:val="006877E5"/>
    <w:rsid w:val="006905B7"/>
    <w:rsid w:val="006B121A"/>
    <w:rsid w:val="006C4043"/>
    <w:rsid w:val="006F0270"/>
    <w:rsid w:val="006F2AAD"/>
    <w:rsid w:val="006F5717"/>
    <w:rsid w:val="00702A8F"/>
    <w:rsid w:val="0072043C"/>
    <w:rsid w:val="00724CF4"/>
    <w:rsid w:val="007515E4"/>
    <w:rsid w:val="0075777C"/>
    <w:rsid w:val="00777DBF"/>
    <w:rsid w:val="00796765"/>
    <w:rsid w:val="007A534A"/>
    <w:rsid w:val="007F41CC"/>
    <w:rsid w:val="00813C94"/>
    <w:rsid w:val="00871EBC"/>
    <w:rsid w:val="008A10A5"/>
    <w:rsid w:val="008C0862"/>
    <w:rsid w:val="008D4149"/>
    <w:rsid w:val="008E2898"/>
    <w:rsid w:val="008E79F1"/>
    <w:rsid w:val="00937C10"/>
    <w:rsid w:val="00956BC5"/>
    <w:rsid w:val="00985805"/>
    <w:rsid w:val="009B1D52"/>
    <w:rsid w:val="009F4082"/>
    <w:rsid w:val="00A15BA1"/>
    <w:rsid w:val="00A726E7"/>
    <w:rsid w:val="00A74235"/>
    <w:rsid w:val="00AB19F6"/>
    <w:rsid w:val="00AB668A"/>
    <w:rsid w:val="00AC6F6E"/>
    <w:rsid w:val="00AD046C"/>
    <w:rsid w:val="00AE770D"/>
    <w:rsid w:val="00B43093"/>
    <w:rsid w:val="00B95145"/>
    <w:rsid w:val="00C331C0"/>
    <w:rsid w:val="00C40645"/>
    <w:rsid w:val="00CA207B"/>
    <w:rsid w:val="00CA56CE"/>
    <w:rsid w:val="00CB431D"/>
    <w:rsid w:val="00CC5B1A"/>
    <w:rsid w:val="00D12E9F"/>
    <w:rsid w:val="00D2646B"/>
    <w:rsid w:val="00D75E53"/>
    <w:rsid w:val="00DB6801"/>
    <w:rsid w:val="00DF5618"/>
    <w:rsid w:val="00E13073"/>
    <w:rsid w:val="00E36F12"/>
    <w:rsid w:val="00E45EFF"/>
    <w:rsid w:val="00E60BD1"/>
    <w:rsid w:val="00E80111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parlament</cp:lastModifiedBy>
  <cp:revision>7</cp:revision>
  <cp:lastPrinted>2011-05-18T12:16:00Z</cp:lastPrinted>
  <dcterms:created xsi:type="dcterms:W3CDTF">2011-05-18T09:57:00Z</dcterms:created>
  <dcterms:modified xsi:type="dcterms:W3CDTF">2011-05-18T14:05:00Z</dcterms:modified>
</cp:coreProperties>
</file>